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C835D" w14:textId="77777777" w:rsidR="00A9254E" w:rsidRPr="00C51B6D" w:rsidRDefault="00A9254E" w:rsidP="00A9254E">
      <w:pPr>
        <w:autoSpaceDE w:val="0"/>
        <w:autoSpaceDN w:val="0"/>
        <w:adjustRightInd w:val="0"/>
        <w:spacing w:line="276" w:lineRule="auto"/>
        <w:jc w:val="both"/>
        <w:rPr>
          <w:rFonts w:ascii="Arial" w:hAnsi="Arial" w:cs="Arial"/>
          <w:b/>
          <w:sz w:val="22"/>
          <w:szCs w:val="22"/>
        </w:rPr>
      </w:pPr>
      <w:r w:rsidRPr="00C51B6D">
        <w:rPr>
          <w:rFonts w:ascii="Arial" w:hAnsi="Arial" w:cs="Arial"/>
          <w:b/>
          <w:sz w:val="22"/>
          <w:szCs w:val="22"/>
        </w:rPr>
        <w:t>Verpflichtungserklärung Korruption</w:t>
      </w:r>
    </w:p>
    <w:p w14:paraId="75788569" w14:textId="77777777" w:rsidR="00A9254E" w:rsidRDefault="00A9254E" w:rsidP="00A9254E">
      <w:pPr>
        <w:autoSpaceDE w:val="0"/>
        <w:autoSpaceDN w:val="0"/>
        <w:adjustRightInd w:val="0"/>
        <w:spacing w:line="276" w:lineRule="auto"/>
        <w:jc w:val="both"/>
        <w:rPr>
          <w:rFonts w:ascii="Arial" w:hAnsi="Arial" w:cs="Arial"/>
          <w:sz w:val="22"/>
          <w:szCs w:val="22"/>
        </w:rPr>
      </w:pPr>
    </w:p>
    <w:p w14:paraId="2BA30C73" w14:textId="77777777" w:rsidR="00A9254E" w:rsidRPr="00C51B6D" w:rsidRDefault="00A9254E" w:rsidP="00A9254E">
      <w:pPr>
        <w:autoSpaceDE w:val="0"/>
        <w:autoSpaceDN w:val="0"/>
        <w:adjustRightInd w:val="0"/>
        <w:spacing w:line="276" w:lineRule="auto"/>
        <w:jc w:val="both"/>
        <w:rPr>
          <w:rFonts w:ascii="Arial" w:hAnsi="Arial" w:cs="Arial"/>
          <w:sz w:val="22"/>
          <w:szCs w:val="22"/>
        </w:rPr>
      </w:pPr>
    </w:p>
    <w:p w14:paraId="292162A2" w14:textId="77777777" w:rsidR="00A9254E" w:rsidRPr="00942DA7" w:rsidRDefault="00A9254E" w:rsidP="00A9254E">
      <w:pPr>
        <w:pStyle w:val="Listenabsatz"/>
        <w:numPr>
          <w:ilvl w:val="0"/>
          <w:numId w:val="2"/>
        </w:numPr>
        <w:autoSpaceDE w:val="0"/>
        <w:autoSpaceDN w:val="0"/>
        <w:adjustRightInd w:val="0"/>
        <w:spacing w:line="276" w:lineRule="auto"/>
        <w:jc w:val="both"/>
        <w:rPr>
          <w:rFonts w:ascii="Arial" w:hAnsi="Arial" w:cs="Arial"/>
          <w:sz w:val="22"/>
          <w:szCs w:val="22"/>
        </w:rPr>
      </w:pPr>
      <w:r w:rsidRPr="00942DA7">
        <w:rPr>
          <w:rFonts w:ascii="Arial" w:hAnsi="Arial" w:cs="Arial"/>
          <w:sz w:val="22"/>
          <w:szCs w:val="22"/>
        </w:rPr>
        <w:t>Auftraggeber und Auftragnehmer verpflichten sich, alle erforderlichen Maßnahmen zur Vermeidung von Korruption zu ergreifen. Der Auftragnehmer stellt insbesondere durch organisatorische Maßnahmen und Belehrungen seiner Mitarbeiter sicher, dass er bzw. seine Mitarbeiter in den Geschäftsbeziehungen mit dem Auftraggeber</w:t>
      </w:r>
    </w:p>
    <w:p w14:paraId="00D1A5F1" w14:textId="77777777" w:rsidR="00A9254E" w:rsidRDefault="00A9254E" w:rsidP="00A9254E">
      <w:pPr>
        <w:pStyle w:val="Listenabsatz"/>
        <w:autoSpaceDE w:val="0"/>
        <w:autoSpaceDN w:val="0"/>
        <w:adjustRightInd w:val="0"/>
        <w:spacing w:line="276" w:lineRule="auto"/>
        <w:ind w:left="1440"/>
        <w:jc w:val="both"/>
        <w:rPr>
          <w:rFonts w:ascii="Arial" w:hAnsi="Arial" w:cs="Arial"/>
          <w:sz w:val="22"/>
          <w:szCs w:val="22"/>
        </w:rPr>
      </w:pPr>
    </w:p>
    <w:p w14:paraId="05D7ADCD" w14:textId="77777777" w:rsidR="00A9254E" w:rsidRPr="00942DA7" w:rsidRDefault="00A9254E" w:rsidP="00A9254E">
      <w:pPr>
        <w:pStyle w:val="Listenabsatz"/>
        <w:numPr>
          <w:ilvl w:val="1"/>
          <w:numId w:val="2"/>
        </w:numPr>
        <w:autoSpaceDE w:val="0"/>
        <w:autoSpaceDN w:val="0"/>
        <w:adjustRightInd w:val="0"/>
        <w:spacing w:line="276" w:lineRule="auto"/>
        <w:jc w:val="both"/>
        <w:rPr>
          <w:rFonts w:ascii="Arial" w:hAnsi="Arial" w:cs="Arial"/>
          <w:sz w:val="22"/>
          <w:szCs w:val="22"/>
        </w:rPr>
      </w:pPr>
      <w:r w:rsidRPr="00942DA7">
        <w:rPr>
          <w:rFonts w:ascii="Arial" w:hAnsi="Arial" w:cs="Arial"/>
          <w:sz w:val="22"/>
          <w:szCs w:val="22"/>
        </w:rPr>
        <w:t>keine strafbaren Handlungen begehen, die unter die §§ 298, 299, 333, 334 StGB und §§ 17, 18 UWG fallen,</w:t>
      </w:r>
    </w:p>
    <w:p w14:paraId="3E333B22" w14:textId="77777777" w:rsidR="00A9254E" w:rsidRDefault="00A9254E" w:rsidP="00A9254E">
      <w:pPr>
        <w:pStyle w:val="Listenabsatz"/>
        <w:autoSpaceDE w:val="0"/>
        <w:autoSpaceDN w:val="0"/>
        <w:adjustRightInd w:val="0"/>
        <w:spacing w:line="276" w:lineRule="auto"/>
        <w:ind w:left="1440"/>
        <w:jc w:val="both"/>
        <w:rPr>
          <w:rFonts w:ascii="Arial" w:hAnsi="Arial" w:cs="Arial"/>
          <w:sz w:val="22"/>
          <w:szCs w:val="22"/>
        </w:rPr>
      </w:pPr>
    </w:p>
    <w:p w14:paraId="4E706C63" w14:textId="77777777" w:rsidR="00A9254E" w:rsidRPr="00942DA7" w:rsidRDefault="00A9254E" w:rsidP="00A9254E">
      <w:pPr>
        <w:pStyle w:val="Listenabsatz"/>
        <w:numPr>
          <w:ilvl w:val="1"/>
          <w:numId w:val="2"/>
        </w:numPr>
        <w:autoSpaceDE w:val="0"/>
        <w:autoSpaceDN w:val="0"/>
        <w:adjustRightInd w:val="0"/>
        <w:spacing w:line="276" w:lineRule="auto"/>
        <w:jc w:val="both"/>
        <w:rPr>
          <w:rFonts w:ascii="Arial" w:hAnsi="Arial" w:cs="Arial"/>
          <w:sz w:val="22"/>
          <w:szCs w:val="22"/>
        </w:rPr>
      </w:pPr>
      <w:r w:rsidRPr="00942DA7">
        <w:rPr>
          <w:rFonts w:ascii="Arial" w:hAnsi="Arial" w:cs="Arial"/>
          <w:sz w:val="22"/>
          <w:szCs w:val="22"/>
        </w:rPr>
        <w:t>Mitarbeitern des Auftraggebers keine Zuwendungen oder andere Vorteile anbieten wird bzw. solche von diesen angenommen werden,</w:t>
      </w:r>
    </w:p>
    <w:p w14:paraId="49FAF52B" w14:textId="77777777" w:rsidR="00A9254E" w:rsidRDefault="00A9254E" w:rsidP="00A9254E">
      <w:pPr>
        <w:pStyle w:val="Listenabsatz"/>
        <w:autoSpaceDE w:val="0"/>
        <w:autoSpaceDN w:val="0"/>
        <w:adjustRightInd w:val="0"/>
        <w:spacing w:line="276" w:lineRule="auto"/>
        <w:ind w:left="1440"/>
        <w:jc w:val="both"/>
        <w:rPr>
          <w:rFonts w:ascii="Arial" w:hAnsi="Arial" w:cs="Arial"/>
          <w:sz w:val="22"/>
          <w:szCs w:val="22"/>
        </w:rPr>
      </w:pPr>
    </w:p>
    <w:p w14:paraId="3B9C5F58" w14:textId="77777777" w:rsidR="00A9254E" w:rsidRPr="00942DA7" w:rsidRDefault="00A9254E" w:rsidP="00A9254E">
      <w:pPr>
        <w:pStyle w:val="Listenabsatz"/>
        <w:numPr>
          <w:ilvl w:val="1"/>
          <w:numId w:val="2"/>
        </w:numPr>
        <w:autoSpaceDE w:val="0"/>
        <w:autoSpaceDN w:val="0"/>
        <w:adjustRightInd w:val="0"/>
        <w:spacing w:line="276" w:lineRule="auto"/>
        <w:jc w:val="both"/>
        <w:rPr>
          <w:rFonts w:ascii="Arial" w:hAnsi="Arial" w:cs="Arial"/>
          <w:sz w:val="22"/>
          <w:szCs w:val="22"/>
        </w:rPr>
      </w:pPr>
      <w:r w:rsidRPr="00942DA7">
        <w:rPr>
          <w:rFonts w:ascii="Arial" w:hAnsi="Arial" w:cs="Arial"/>
          <w:sz w:val="22"/>
          <w:szCs w:val="22"/>
        </w:rPr>
        <w:t>der Auftragnehmer oder seine Mitarbeiter keinerlei „Kickbacks“ (Schmiergeld, Bestechungsgeld) von Dritten für von ihm im Namen des Auftraggebers erteilten Aufträge oder für von ihm gegenüber dem Auftraggeber ausgesprochen Empfehlungen von Dritten erhält,</w:t>
      </w:r>
    </w:p>
    <w:p w14:paraId="79027BF2" w14:textId="77777777" w:rsidR="00A9254E" w:rsidRDefault="00A9254E" w:rsidP="00A9254E">
      <w:pPr>
        <w:pStyle w:val="Listenabsatz"/>
        <w:autoSpaceDE w:val="0"/>
        <w:autoSpaceDN w:val="0"/>
        <w:adjustRightInd w:val="0"/>
        <w:spacing w:line="276" w:lineRule="auto"/>
        <w:ind w:left="1440"/>
        <w:jc w:val="both"/>
        <w:rPr>
          <w:rFonts w:ascii="Arial" w:hAnsi="Arial" w:cs="Arial"/>
          <w:sz w:val="22"/>
          <w:szCs w:val="22"/>
        </w:rPr>
      </w:pPr>
    </w:p>
    <w:p w14:paraId="6F59EFF8" w14:textId="77777777" w:rsidR="00A9254E" w:rsidRPr="00942DA7" w:rsidRDefault="00A9254E" w:rsidP="00A9254E">
      <w:pPr>
        <w:pStyle w:val="Listenabsatz"/>
        <w:numPr>
          <w:ilvl w:val="1"/>
          <w:numId w:val="2"/>
        </w:numPr>
        <w:autoSpaceDE w:val="0"/>
        <w:autoSpaceDN w:val="0"/>
        <w:adjustRightInd w:val="0"/>
        <w:spacing w:line="276" w:lineRule="auto"/>
        <w:jc w:val="both"/>
        <w:rPr>
          <w:rFonts w:ascii="Arial" w:hAnsi="Arial" w:cs="Arial"/>
          <w:sz w:val="22"/>
          <w:szCs w:val="22"/>
        </w:rPr>
      </w:pPr>
      <w:r w:rsidRPr="00942DA7">
        <w:rPr>
          <w:rFonts w:ascii="Arial" w:hAnsi="Arial" w:cs="Arial"/>
          <w:sz w:val="22"/>
          <w:szCs w:val="22"/>
        </w:rPr>
        <w:t>Dritte nicht zu Handlungen gemäß Ziffer 1 a) bis c) anstiften bzw. hierzu Beihilfe leisten wird.</w:t>
      </w:r>
    </w:p>
    <w:p w14:paraId="6857DD13" w14:textId="77777777" w:rsidR="00A9254E" w:rsidRDefault="00A9254E" w:rsidP="00A9254E">
      <w:pPr>
        <w:pStyle w:val="Listenabsatz"/>
        <w:autoSpaceDE w:val="0"/>
        <w:autoSpaceDN w:val="0"/>
        <w:adjustRightInd w:val="0"/>
        <w:spacing w:line="276" w:lineRule="auto"/>
        <w:jc w:val="both"/>
        <w:rPr>
          <w:rFonts w:ascii="Arial" w:hAnsi="Arial" w:cs="Arial"/>
          <w:sz w:val="22"/>
          <w:szCs w:val="22"/>
        </w:rPr>
      </w:pPr>
    </w:p>
    <w:p w14:paraId="0DC915F8" w14:textId="77777777" w:rsidR="00A9254E" w:rsidRPr="00942DA7" w:rsidRDefault="00A9254E" w:rsidP="00A9254E">
      <w:pPr>
        <w:pStyle w:val="Listenabsatz"/>
        <w:numPr>
          <w:ilvl w:val="0"/>
          <w:numId w:val="2"/>
        </w:numPr>
        <w:autoSpaceDE w:val="0"/>
        <w:autoSpaceDN w:val="0"/>
        <w:adjustRightInd w:val="0"/>
        <w:spacing w:line="276" w:lineRule="auto"/>
        <w:jc w:val="both"/>
        <w:rPr>
          <w:rFonts w:ascii="Arial" w:hAnsi="Arial" w:cs="Arial"/>
          <w:sz w:val="22"/>
          <w:szCs w:val="22"/>
        </w:rPr>
      </w:pPr>
      <w:r w:rsidRPr="00942DA7">
        <w:rPr>
          <w:rFonts w:ascii="Arial" w:hAnsi="Arial" w:cs="Arial"/>
          <w:sz w:val="22"/>
          <w:szCs w:val="22"/>
        </w:rPr>
        <w:t>Bei Verstoß gegen eine der oben genannten Verpflichtungen zahlt der Auftragnehmer dem Auftraggeber eine vom Auftraggeber nach billigem Ermessen festzulegende Vertragsstrafe, in der Höhe von maximal 5% der Auftragssumme. § 343 BGB (Herabsetzung der Strafe durch ein Gericht) bleibt unberührt. In den Fällen der Ziffer a) bis d) ist der Auftraggeber zur außerordentlichen fristlosen Kündigung des Vertrages berechtigt.</w:t>
      </w:r>
    </w:p>
    <w:p w14:paraId="765C8C6E" w14:textId="77777777" w:rsidR="00A9254E" w:rsidRDefault="00A9254E" w:rsidP="00A9254E">
      <w:pPr>
        <w:autoSpaceDE w:val="0"/>
        <w:autoSpaceDN w:val="0"/>
        <w:adjustRightInd w:val="0"/>
        <w:spacing w:line="276" w:lineRule="auto"/>
        <w:jc w:val="both"/>
        <w:rPr>
          <w:rFonts w:ascii="Arial" w:hAnsi="Arial" w:cs="Arial"/>
          <w:sz w:val="22"/>
          <w:szCs w:val="22"/>
        </w:rPr>
      </w:pPr>
    </w:p>
    <w:p w14:paraId="578440C9" w14:textId="77777777" w:rsidR="00A9254E" w:rsidRDefault="00A9254E" w:rsidP="00A9254E">
      <w:pPr>
        <w:autoSpaceDE w:val="0"/>
        <w:autoSpaceDN w:val="0"/>
        <w:adjustRightInd w:val="0"/>
        <w:spacing w:line="276" w:lineRule="auto"/>
        <w:jc w:val="both"/>
        <w:rPr>
          <w:rFonts w:ascii="Arial" w:hAnsi="Arial" w:cs="Arial"/>
          <w:sz w:val="22"/>
          <w:szCs w:val="22"/>
        </w:rPr>
      </w:pPr>
    </w:p>
    <w:p w14:paraId="07B63D5C" w14:textId="77777777" w:rsidR="00A9254E" w:rsidRPr="00C51B6D" w:rsidRDefault="00A9254E" w:rsidP="00A9254E">
      <w:pPr>
        <w:autoSpaceDE w:val="0"/>
        <w:autoSpaceDN w:val="0"/>
        <w:adjustRightInd w:val="0"/>
        <w:spacing w:line="276" w:lineRule="auto"/>
        <w:jc w:val="both"/>
        <w:rPr>
          <w:rFonts w:ascii="Arial" w:hAnsi="Arial" w:cs="Arial"/>
          <w:sz w:val="22"/>
          <w:szCs w:val="22"/>
        </w:rPr>
      </w:pPr>
    </w:p>
    <w:p w14:paraId="755C99D5" w14:textId="77777777" w:rsidR="00A9254E" w:rsidRPr="00C51B6D" w:rsidRDefault="00A9254E" w:rsidP="00A9254E">
      <w:pPr>
        <w:autoSpaceDE w:val="0"/>
        <w:autoSpaceDN w:val="0"/>
        <w:adjustRightInd w:val="0"/>
        <w:spacing w:line="276" w:lineRule="auto"/>
        <w:jc w:val="both"/>
        <w:rPr>
          <w:rFonts w:ascii="Arial" w:hAnsi="Arial" w:cs="Arial"/>
          <w:sz w:val="22"/>
          <w:szCs w:val="22"/>
        </w:rPr>
      </w:pPr>
      <w:r w:rsidRPr="00C51B6D">
        <w:rPr>
          <w:rFonts w:ascii="Arial" w:hAnsi="Arial" w:cs="Arial"/>
          <w:sz w:val="22"/>
          <w:szCs w:val="22"/>
        </w:rPr>
        <w:t>.........................................................................................................</w:t>
      </w:r>
    </w:p>
    <w:p w14:paraId="7C866F0B" w14:textId="77777777" w:rsidR="00A9254E" w:rsidRPr="00C51B6D" w:rsidRDefault="00A9254E" w:rsidP="00A9254E">
      <w:pPr>
        <w:autoSpaceDE w:val="0"/>
        <w:autoSpaceDN w:val="0"/>
        <w:adjustRightInd w:val="0"/>
        <w:spacing w:line="276" w:lineRule="auto"/>
        <w:jc w:val="both"/>
        <w:rPr>
          <w:rFonts w:ascii="Arial" w:hAnsi="Arial" w:cs="Arial"/>
          <w:sz w:val="22"/>
          <w:szCs w:val="22"/>
        </w:rPr>
      </w:pPr>
      <w:r>
        <w:rPr>
          <w:rFonts w:ascii="Arial" w:hAnsi="Arial" w:cs="Arial"/>
          <w:sz w:val="22"/>
          <w:szCs w:val="22"/>
        </w:rPr>
        <w:t xml:space="preserve">Ort, Datum, </w:t>
      </w:r>
      <w:r w:rsidRPr="00C51B6D">
        <w:rPr>
          <w:rFonts w:ascii="Arial" w:hAnsi="Arial" w:cs="Arial"/>
          <w:sz w:val="22"/>
          <w:szCs w:val="22"/>
        </w:rPr>
        <w:t>rechtsverbindliche Unterschrift</w:t>
      </w:r>
      <w:r>
        <w:rPr>
          <w:rFonts w:ascii="Arial" w:hAnsi="Arial" w:cs="Arial"/>
          <w:sz w:val="22"/>
          <w:szCs w:val="22"/>
        </w:rPr>
        <w:t xml:space="preserve"> </w:t>
      </w:r>
      <w:r w:rsidRPr="00C51B6D">
        <w:rPr>
          <w:rFonts w:ascii="Arial" w:hAnsi="Arial" w:cs="Arial"/>
          <w:sz w:val="22"/>
          <w:szCs w:val="22"/>
        </w:rPr>
        <w:t>des Auftragnehmers und Name</w:t>
      </w:r>
      <w:r>
        <w:rPr>
          <w:rFonts w:ascii="Arial" w:hAnsi="Arial" w:cs="Arial"/>
          <w:sz w:val="22"/>
          <w:szCs w:val="22"/>
        </w:rPr>
        <w:t xml:space="preserve"> </w:t>
      </w:r>
      <w:r w:rsidRPr="00C51B6D">
        <w:rPr>
          <w:rFonts w:ascii="Arial" w:hAnsi="Arial" w:cs="Arial"/>
          <w:sz w:val="22"/>
          <w:szCs w:val="22"/>
        </w:rPr>
        <w:t>in Blockschrift, Stempel</w:t>
      </w:r>
    </w:p>
    <w:p w14:paraId="783848E2" w14:textId="77777777" w:rsidR="00535AEE" w:rsidRDefault="00535AEE" w:rsidP="00215E2B">
      <w:pPr>
        <w:pStyle w:val="Brieftext"/>
        <w:spacing w:after="120"/>
        <w:rPr>
          <w:rFonts w:ascii="Arial" w:hAnsi="Arial" w:cs="Arial"/>
          <w:noProof w:val="0"/>
        </w:rPr>
      </w:pPr>
    </w:p>
    <w:p w14:paraId="22510B2D" w14:textId="77777777" w:rsidR="00EE0ADF" w:rsidRPr="00021075" w:rsidRDefault="00EE0ADF" w:rsidP="00215E2B">
      <w:pPr>
        <w:pStyle w:val="Brieftext"/>
        <w:spacing w:after="120"/>
        <w:rPr>
          <w:rFonts w:ascii="Arial" w:hAnsi="Arial" w:cs="Arial"/>
          <w:noProof w:val="0"/>
        </w:rPr>
      </w:pPr>
    </w:p>
    <w:sectPr w:rsidR="00EE0ADF" w:rsidRPr="00021075" w:rsidSect="00480AA6">
      <w:headerReference w:type="default" r:id="rId8"/>
      <w:footerReference w:type="default" r:id="rId9"/>
      <w:headerReference w:type="first" r:id="rId10"/>
      <w:type w:val="continuous"/>
      <w:pgSz w:w="11907" w:h="16840" w:code="9"/>
      <w:pgMar w:top="2699" w:right="1134" w:bottom="2841" w:left="1361" w:header="0" w:footer="22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B1023" w14:textId="77777777" w:rsidR="00A9254E" w:rsidRDefault="00A9254E">
      <w:r>
        <w:separator/>
      </w:r>
    </w:p>
  </w:endnote>
  <w:endnote w:type="continuationSeparator" w:id="0">
    <w:p w14:paraId="5F82ABCE" w14:textId="77777777" w:rsidR="00A9254E" w:rsidRDefault="00A92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57 Condensed">
    <w:altName w:val="Cambri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4D"/>
    <w:family w:val="auto"/>
    <w:notTrueType/>
    <w:pitch w:val="default"/>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E2B4D" w14:textId="77777777" w:rsidR="00C85301" w:rsidRPr="00605AF3" w:rsidRDefault="00C85301" w:rsidP="008D28D3">
    <w:pPr>
      <w:framePr w:hSpace="142" w:wrap="around" w:vAnchor="page" w:hAnchor="margin" w:xAlign="center" w:y="16186"/>
      <w:rPr>
        <w:rFonts w:ascii="Arial" w:hAnsi="Arial" w:cs="Arial"/>
      </w:rPr>
    </w:pPr>
    <w:r w:rsidRPr="00605AF3">
      <w:rPr>
        <w:rFonts w:ascii="Arial" w:hAnsi="Arial" w:cs="Arial"/>
      </w:rPr>
      <w:fldChar w:fldCharType="begin"/>
    </w:r>
    <w:r w:rsidRPr="00605AF3">
      <w:rPr>
        <w:rFonts w:ascii="Arial" w:hAnsi="Arial" w:cs="Arial"/>
      </w:rPr>
      <w:instrText xml:space="preserve"> PAGE  \* Arabic  \* MERGEFORMAT </w:instrText>
    </w:r>
    <w:r w:rsidRPr="00605AF3">
      <w:rPr>
        <w:rFonts w:ascii="Arial" w:hAnsi="Arial" w:cs="Arial"/>
      </w:rPr>
      <w:fldChar w:fldCharType="separate"/>
    </w:r>
    <w:r w:rsidR="00246BFD">
      <w:rPr>
        <w:rFonts w:ascii="Arial" w:hAnsi="Arial" w:cs="Arial"/>
        <w:noProof/>
      </w:rPr>
      <w:t>1</w:t>
    </w:r>
    <w:r w:rsidRPr="00605AF3">
      <w:rPr>
        <w:rFonts w:ascii="Arial" w:hAnsi="Arial" w:cs="Arial"/>
      </w:rPr>
      <w:fldChar w:fldCharType="end"/>
    </w:r>
    <w:r w:rsidRPr="00605AF3">
      <w:rPr>
        <w:rFonts w:ascii="Arial" w:hAnsi="Arial" w:cs="Arial"/>
      </w:rPr>
      <w:t xml:space="preserve"> von </w:t>
    </w:r>
    <w:r w:rsidRPr="00605AF3">
      <w:rPr>
        <w:rFonts w:ascii="Arial" w:hAnsi="Arial" w:cs="Arial"/>
      </w:rPr>
      <w:fldChar w:fldCharType="begin"/>
    </w:r>
    <w:r w:rsidRPr="00605AF3">
      <w:rPr>
        <w:rFonts w:ascii="Arial" w:hAnsi="Arial" w:cs="Arial"/>
      </w:rPr>
      <w:instrText xml:space="preserve"> NUMPAGES  \* Arabic  \* MERGEFORMAT </w:instrText>
    </w:r>
    <w:r w:rsidRPr="00605AF3">
      <w:rPr>
        <w:rFonts w:ascii="Arial" w:hAnsi="Arial" w:cs="Arial"/>
      </w:rPr>
      <w:fldChar w:fldCharType="separate"/>
    </w:r>
    <w:r w:rsidR="00246BFD">
      <w:rPr>
        <w:rFonts w:ascii="Arial" w:hAnsi="Arial" w:cs="Arial"/>
        <w:noProof/>
      </w:rPr>
      <w:t>1</w:t>
    </w:r>
    <w:r w:rsidRPr="00605AF3">
      <w:rPr>
        <w:rFonts w:ascii="Arial" w:hAnsi="Arial" w:cs="Arial"/>
        <w:noProof/>
      </w:rPr>
      <w:fldChar w:fldCharType="end"/>
    </w:r>
  </w:p>
  <w:p w14:paraId="343FD75B" w14:textId="77777777" w:rsidR="00C85301" w:rsidRDefault="00C85301">
    <w:pPr>
      <w:pStyle w:val="FuzeileSeitenzahl"/>
    </w:pPr>
  </w:p>
  <w:p w14:paraId="1035823F" w14:textId="77777777" w:rsidR="00C85301" w:rsidRDefault="00C85301">
    <w:pPr>
      <w:pStyle w:val="FuzeileSeitenzahl"/>
    </w:pPr>
  </w:p>
  <w:p w14:paraId="6FD26999" w14:textId="77777777" w:rsidR="00C85301" w:rsidRDefault="00C85301">
    <w:pPr>
      <w:pStyle w:val="FuzeileSeitenzahl"/>
    </w:pPr>
  </w:p>
  <w:p w14:paraId="762A140E" w14:textId="77777777" w:rsidR="00C85301" w:rsidRDefault="00C85301">
    <w:pPr>
      <w:pStyle w:val="FuzeileSeitenzahl"/>
    </w:pPr>
  </w:p>
  <w:p w14:paraId="4750587E" w14:textId="77777777" w:rsidR="00C85301" w:rsidRDefault="00C85301">
    <w:pPr>
      <w:pStyle w:val="FuzeileSeitenzahl"/>
    </w:pPr>
  </w:p>
  <w:p w14:paraId="705FB9E7" w14:textId="77777777" w:rsidR="00C85301" w:rsidRDefault="00C85301">
    <w:pPr>
      <w:pStyle w:val="FuzeileSeitenzahl"/>
    </w:pPr>
  </w:p>
  <w:p w14:paraId="236BD4D9" w14:textId="77777777" w:rsidR="00C85301" w:rsidRDefault="00C85301">
    <w:pPr>
      <w:pStyle w:val="FuzeileSeitenzahl"/>
    </w:pPr>
  </w:p>
  <w:p w14:paraId="7AD13B1B" w14:textId="77777777" w:rsidR="00C85301" w:rsidRDefault="00C85301">
    <w:pPr>
      <w:pStyle w:val="FuzeileSeitenzah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6879B" w14:textId="77777777" w:rsidR="00A9254E" w:rsidRDefault="00A9254E">
      <w:r>
        <w:separator/>
      </w:r>
    </w:p>
  </w:footnote>
  <w:footnote w:type="continuationSeparator" w:id="0">
    <w:p w14:paraId="7F59A84D" w14:textId="77777777" w:rsidR="00A9254E" w:rsidRDefault="00A92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5A3AB" w14:textId="77777777" w:rsidR="00C85301" w:rsidRDefault="00C85301">
    <w:pPr>
      <w:framePr w:wrap="notBeside" w:vAnchor="page" w:hAnchor="page" w:x="9640" w:y="1"/>
      <w:rPr>
        <w:vanish/>
      </w:rPr>
    </w:pPr>
  </w:p>
  <w:p w14:paraId="4D34843A" w14:textId="77777777" w:rsidR="00C85301" w:rsidRDefault="000D4BFD" w:rsidP="00C6794B">
    <w:pPr>
      <w:spacing w:line="320" w:lineRule="exact"/>
      <w:rPr>
        <w:rFonts w:ascii="Univers 57 Condensed" w:hAnsi="Univers 57 Condensed"/>
      </w:rPr>
    </w:pPr>
    <w:r w:rsidRPr="007C3CF8">
      <w:rPr>
        <w:rFonts w:ascii="Arial" w:hAnsi="Arial" w:cs="Arial"/>
        <w:noProof/>
        <w:sz w:val="12"/>
        <w:szCs w:val="12"/>
        <w:vertAlign w:val="subscript"/>
      </w:rPr>
      <w:drawing>
        <wp:anchor distT="0" distB="0" distL="114300" distR="114300" simplePos="0" relativeHeight="251658240" behindDoc="0" locked="0" layoutInCell="1" allowOverlap="1" wp14:anchorId="5042C83A" wp14:editId="2D0837EE">
          <wp:simplePos x="0" y="0"/>
          <wp:positionH relativeFrom="margin">
            <wp:posOffset>-855980</wp:posOffset>
          </wp:positionH>
          <wp:positionV relativeFrom="margin">
            <wp:posOffset>-1705610</wp:posOffset>
          </wp:positionV>
          <wp:extent cx="7539355" cy="1184275"/>
          <wp:effectExtent l="0" t="0" r="4445" b="0"/>
          <wp:wrapSquare wrapText="bothSides"/>
          <wp:docPr id="1"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bogen HHT.jpg"/>
                  <pic:cNvPicPr/>
                </pic:nvPicPr>
                <pic:blipFill>
                  <a:blip r:embed="rId1">
                    <a:extLst>
                      <a:ext uri="{28A0092B-C50C-407E-A947-70E740481C1C}">
                        <a14:useLocalDpi xmlns:a14="http://schemas.microsoft.com/office/drawing/2010/main" val="0"/>
                      </a:ext>
                    </a:extLst>
                  </a:blip>
                  <a:stretch>
                    <a:fillRect/>
                  </a:stretch>
                </pic:blipFill>
                <pic:spPr>
                  <a:xfrm>
                    <a:off x="0" y="0"/>
                    <a:ext cx="7539355" cy="11842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D9BCC" w14:textId="77777777" w:rsidR="00C85301" w:rsidRPr="007C3CF8" w:rsidRDefault="00C85301">
    <w:pPr>
      <w:framePr w:wrap="notBeside" w:vAnchor="page" w:hAnchor="page" w:x="9640" w:y="1"/>
      <w:rPr>
        <w:rFonts w:ascii="Arial" w:hAnsi="Arial" w:cs="Arial"/>
        <w:vanish/>
      </w:rPr>
    </w:pPr>
  </w:p>
  <w:p w14:paraId="67BEDDA3" w14:textId="77777777" w:rsidR="00C85301" w:rsidRPr="007C3CF8" w:rsidRDefault="00C85301" w:rsidP="00AC1647">
    <w:pPr>
      <w:ind w:left="-1418" w:right="-1418"/>
      <w:rPr>
        <w:rFonts w:ascii="Arial" w:hAnsi="Arial" w:cs="Arial"/>
        <w:sz w:val="12"/>
        <w:szCs w:val="12"/>
        <w:vertAlign w:val="subscript"/>
      </w:rPr>
    </w:pPr>
    <w:r w:rsidRPr="007C3CF8">
      <w:rPr>
        <w:rFonts w:ascii="Arial" w:hAnsi="Arial" w:cs="Arial"/>
        <w:noProof/>
        <w:sz w:val="12"/>
        <w:szCs w:val="12"/>
        <w:vertAlign w:val="subscript"/>
      </w:rPr>
      <w:drawing>
        <wp:anchor distT="0" distB="0" distL="114300" distR="114300" simplePos="0" relativeHeight="251659264" behindDoc="0" locked="0" layoutInCell="1" allowOverlap="1" wp14:anchorId="2F567DA7" wp14:editId="241F417E">
          <wp:simplePos x="0" y="0"/>
          <wp:positionH relativeFrom="margin">
            <wp:posOffset>-859790</wp:posOffset>
          </wp:positionH>
          <wp:positionV relativeFrom="margin">
            <wp:posOffset>-1717040</wp:posOffset>
          </wp:positionV>
          <wp:extent cx="7569200" cy="1189355"/>
          <wp:effectExtent l="0" t="0" r="0" b="0"/>
          <wp:wrapSquare wrapText="bothSides"/>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bogen HHT.jpg"/>
                  <pic:cNvPicPr/>
                </pic:nvPicPr>
                <pic:blipFill>
                  <a:blip r:embed="rId1">
                    <a:extLst>
                      <a:ext uri="{28A0092B-C50C-407E-A947-70E740481C1C}">
                        <a14:useLocalDpi xmlns:a14="http://schemas.microsoft.com/office/drawing/2010/main" val="0"/>
                      </a:ext>
                    </a:extLst>
                  </a:blip>
                  <a:stretch>
                    <a:fillRect/>
                  </a:stretch>
                </pic:blipFill>
                <pic:spPr>
                  <a:xfrm>
                    <a:off x="0" y="0"/>
                    <a:ext cx="7569200" cy="118935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6656A"/>
    <w:multiLevelType w:val="hybridMultilevel"/>
    <w:tmpl w:val="F616744E"/>
    <w:lvl w:ilvl="0" w:tplc="0407000F">
      <w:start w:val="1"/>
      <w:numFmt w:val="decimal"/>
      <w:lvlText w:val="%1."/>
      <w:lvlJc w:val="left"/>
      <w:pPr>
        <w:ind w:left="720" w:hanging="360"/>
      </w:pPr>
      <w:rPr>
        <w:rFonts w:hint="default"/>
      </w:rPr>
    </w:lvl>
    <w:lvl w:ilvl="1" w:tplc="635EAD2C">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DCC4CF6"/>
    <w:multiLevelType w:val="singleLevel"/>
    <w:tmpl w:val="9F343518"/>
    <w:lvl w:ilvl="0">
      <w:start w:val="1"/>
      <w:numFmt w:val="bullet"/>
      <w:lvlText w:val=""/>
      <w:lvlJc w:val="left"/>
      <w:pPr>
        <w:tabs>
          <w:tab w:val="num" w:pos="360"/>
        </w:tabs>
        <w:ind w:left="227" w:hanging="227"/>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attachedTemplate r:id="rId1"/>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54E"/>
    <w:rsid w:val="00010C54"/>
    <w:rsid w:val="00021075"/>
    <w:rsid w:val="00046E76"/>
    <w:rsid w:val="000479BD"/>
    <w:rsid w:val="00074F41"/>
    <w:rsid w:val="000D4BFD"/>
    <w:rsid w:val="0014112C"/>
    <w:rsid w:val="0015388B"/>
    <w:rsid w:val="00185C19"/>
    <w:rsid w:val="00192DEC"/>
    <w:rsid w:val="00192FE6"/>
    <w:rsid w:val="001A38AE"/>
    <w:rsid w:val="001D7060"/>
    <w:rsid w:val="001E50B3"/>
    <w:rsid w:val="00205555"/>
    <w:rsid w:val="00207782"/>
    <w:rsid w:val="00215E2B"/>
    <w:rsid w:val="00230C79"/>
    <w:rsid w:val="00243AFB"/>
    <w:rsid w:val="00246BFD"/>
    <w:rsid w:val="00265383"/>
    <w:rsid w:val="00280221"/>
    <w:rsid w:val="002826FB"/>
    <w:rsid w:val="00294DDB"/>
    <w:rsid w:val="002B4DC3"/>
    <w:rsid w:val="002E43E0"/>
    <w:rsid w:val="00302F3A"/>
    <w:rsid w:val="00303C29"/>
    <w:rsid w:val="00311CC0"/>
    <w:rsid w:val="0032513A"/>
    <w:rsid w:val="00345098"/>
    <w:rsid w:val="003539D2"/>
    <w:rsid w:val="0037733D"/>
    <w:rsid w:val="003B40FD"/>
    <w:rsid w:val="003C1AD3"/>
    <w:rsid w:val="003D00CA"/>
    <w:rsid w:val="003D10D5"/>
    <w:rsid w:val="003D55BB"/>
    <w:rsid w:val="00401F55"/>
    <w:rsid w:val="004177CE"/>
    <w:rsid w:val="00446D97"/>
    <w:rsid w:val="00466BCA"/>
    <w:rsid w:val="0047653A"/>
    <w:rsid w:val="00480AA6"/>
    <w:rsid w:val="00485F9D"/>
    <w:rsid w:val="004A0259"/>
    <w:rsid w:val="004A04C6"/>
    <w:rsid w:val="004C68B5"/>
    <w:rsid w:val="004D567E"/>
    <w:rsid w:val="004E4E35"/>
    <w:rsid w:val="00506D09"/>
    <w:rsid w:val="00535AEE"/>
    <w:rsid w:val="005509B0"/>
    <w:rsid w:val="00552F83"/>
    <w:rsid w:val="00563974"/>
    <w:rsid w:val="00593274"/>
    <w:rsid w:val="005A5B88"/>
    <w:rsid w:val="00605AF3"/>
    <w:rsid w:val="00622E38"/>
    <w:rsid w:val="00632945"/>
    <w:rsid w:val="00633582"/>
    <w:rsid w:val="00662D54"/>
    <w:rsid w:val="00665890"/>
    <w:rsid w:val="00674180"/>
    <w:rsid w:val="00674A27"/>
    <w:rsid w:val="00675316"/>
    <w:rsid w:val="006A5F45"/>
    <w:rsid w:val="006C7176"/>
    <w:rsid w:val="006F2EC6"/>
    <w:rsid w:val="00701B2E"/>
    <w:rsid w:val="007151F4"/>
    <w:rsid w:val="00724C90"/>
    <w:rsid w:val="00731D17"/>
    <w:rsid w:val="00763F12"/>
    <w:rsid w:val="00771F2F"/>
    <w:rsid w:val="007907A5"/>
    <w:rsid w:val="007C3CF8"/>
    <w:rsid w:val="007D2B86"/>
    <w:rsid w:val="008038F0"/>
    <w:rsid w:val="00804583"/>
    <w:rsid w:val="00824309"/>
    <w:rsid w:val="0083479E"/>
    <w:rsid w:val="008365FE"/>
    <w:rsid w:val="008566AC"/>
    <w:rsid w:val="0086711A"/>
    <w:rsid w:val="00871A93"/>
    <w:rsid w:val="00882EDD"/>
    <w:rsid w:val="008911AC"/>
    <w:rsid w:val="008D28D3"/>
    <w:rsid w:val="008E7E5F"/>
    <w:rsid w:val="00904272"/>
    <w:rsid w:val="0093094D"/>
    <w:rsid w:val="00937B9F"/>
    <w:rsid w:val="00941DCF"/>
    <w:rsid w:val="009673C4"/>
    <w:rsid w:val="009E215A"/>
    <w:rsid w:val="009F29A6"/>
    <w:rsid w:val="00A333E5"/>
    <w:rsid w:val="00A64C76"/>
    <w:rsid w:val="00A918BD"/>
    <w:rsid w:val="00A9254E"/>
    <w:rsid w:val="00A94A3E"/>
    <w:rsid w:val="00AB2992"/>
    <w:rsid w:val="00AC1647"/>
    <w:rsid w:val="00AF4BEC"/>
    <w:rsid w:val="00B15051"/>
    <w:rsid w:val="00B60E42"/>
    <w:rsid w:val="00BB308E"/>
    <w:rsid w:val="00C058D1"/>
    <w:rsid w:val="00C378D9"/>
    <w:rsid w:val="00C6794B"/>
    <w:rsid w:val="00C85301"/>
    <w:rsid w:val="00C953EC"/>
    <w:rsid w:val="00CD0E3A"/>
    <w:rsid w:val="00CF1DEA"/>
    <w:rsid w:val="00D11F2F"/>
    <w:rsid w:val="00D151F4"/>
    <w:rsid w:val="00DA1A8B"/>
    <w:rsid w:val="00DA37C4"/>
    <w:rsid w:val="00DC4295"/>
    <w:rsid w:val="00DC7FB3"/>
    <w:rsid w:val="00DD5C48"/>
    <w:rsid w:val="00E269B9"/>
    <w:rsid w:val="00E35C7B"/>
    <w:rsid w:val="00E52032"/>
    <w:rsid w:val="00E551BD"/>
    <w:rsid w:val="00E60B52"/>
    <w:rsid w:val="00E70F90"/>
    <w:rsid w:val="00E72B84"/>
    <w:rsid w:val="00E75FB4"/>
    <w:rsid w:val="00EC70CB"/>
    <w:rsid w:val="00ED370E"/>
    <w:rsid w:val="00EE0ADF"/>
    <w:rsid w:val="00EE7209"/>
    <w:rsid w:val="00F512A4"/>
    <w:rsid w:val="00F549F9"/>
    <w:rsid w:val="00F56033"/>
    <w:rsid w:val="00F86982"/>
    <w:rsid w:val="00FB03A8"/>
    <w:rsid w:val="00FC4D4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639FBA5"/>
  <w15:docId w15:val="{1F73E8F7-A0E3-4BC8-8A15-B2EDB655A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254E"/>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C7176"/>
    <w:pPr>
      <w:tabs>
        <w:tab w:val="center" w:pos="4536"/>
        <w:tab w:val="right" w:pos="9072"/>
      </w:tabs>
    </w:pPr>
  </w:style>
  <w:style w:type="paragraph" w:styleId="Datum">
    <w:name w:val="Date"/>
    <w:basedOn w:val="Briefschrift"/>
    <w:rsid w:val="006C7176"/>
    <w:pPr>
      <w:framePr w:w="3062" w:h="170" w:wrap="around" w:vAnchor="page" w:hAnchor="page" w:x="6238" w:y="5200"/>
    </w:pPr>
  </w:style>
  <w:style w:type="paragraph" w:styleId="Fuzeile">
    <w:name w:val="footer"/>
    <w:basedOn w:val="Standard"/>
    <w:link w:val="FuzeileZchn"/>
    <w:uiPriority w:val="99"/>
    <w:rsid w:val="006C7176"/>
    <w:pPr>
      <w:tabs>
        <w:tab w:val="center" w:pos="4536"/>
        <w:tab w:val="right" w:pos="9072"/>
      </w:tabs>
    </w:pPr>
  </w:style>
  <w:style w:type="paragraph" w:customStyle="1" w:styleId="Briefschrift">
    <w:name w:val="Briefschrift"/>
    <w:rsid w:val="006C7176"/>
    <w:rPr>
      <w:noProof/>
    </w:rPr>
  </w:style>
  <w:style w:type="paragraph" w:customStyle="1" w:styleId="Anschrift">
    <w:name w:val="Anschrift"/>
    <w:basedOn w:val="Briefschrift"/>
    <w:rsid w:val="006C7176"/>
    <w:pPr>
      <w:framePr w:w="4587" w:h="2268" w:hRule="exact" w:wrap="around" w:vAnchor="page" w:hAnchor="page" w:x="1419" w:y="2949"/>
      <w:spacing w:line="250" w:lineRule="exact"/>
    </w:pPr>
  </w:style>
  <w:style w:type="character" w:styleId="Seitenzahl">
    <w:name w:val="page number"/>
    <w:basedOn w:val="Absatz-Standardschriftart"/>
    <w:rsid w:val="006C7176"/>
  </w:style>
  <w:style w:type="paragraph" w:customStyle="1" w:styleId="Brieftext">
    <w:name w:val="Brieftext"/>
    <w:basedOn w:val="Briefschrift"/>
    <w:rsid w:val="006C7176"/>
    <w:pPr>
      <w:ind w:right="1191"/>
      <w:jc w:val="both"/>
    </w:pPr>
  </w:style>
  <w:style w:type="paragraph" w:customStyle="1" w:styleId="Postscriptum">
    <w:name w:val="Postscriptum"/>
    <w:basedOn w:val="Briefschrift"/>
    <w:rsid w:val="006C7176"/>
  </w:style>
  <w:style w:type="paragraph" w:customStyle="1" w:styleId="Aktenzeichen">
    <w:name w:val="Aktenzeichen"/>
    <w:basedOn w:val="Datum"/>
    <w:rsid w:val="006C7176"/>
    <w:pPr>
      <w:framePr w:h="567" w:wrap="notBeside" w:y="5416"/>
    </w:pPr>
    <w:rPr>
      <w:spacing w:val="-14"/>
    </w:rPr>
  </w:style>
  <w:style w:type="paragraph" w:styleId="Sprechblasentext">
    <w:name w:val="Balloon Text"/>
    <w:basedOn w:val="Standard"/>
    <w:semiHidden/>
    <w:rsid w:val="00674A27"/>
    <w:rPr>
      <w:rFonts w:ascii="Tahoma" w:hAnsi="Tahoma" w:cs="Tahoma"/>
      <w:sz w:val="16"/>
      <w:szCs w:val="16"/>
    </w:rPr>
  </w:style>
  <w:style w:type="paragraph" w:customStyle="1" w:styleId="FuzeileSeitenzahl">
    <w:name w:val="Fußzeile/Seitenzahl"/>
    <w:basedOn w:val="Standard"/>
    <w:rsid w:val="006C7176"/>
    <w:pPr>
      <w:spacing w:line="180" w:lineRule="exact"/>
      <w:jc w:val="center"/>
    </w:pPr>
    <w:rPr>
      <w:rFonts w:ascii="Univers 57 Condensed" w:hAnsi="Univers 57 Condensed"/>
    </w:rPr>
  </w:style>
  <w:style w:type="character" w:styleId="Hyperlink">
    <w:name w:val="Hyperlink"/>
    <w:basedOn w:val="Absatz-Standardschriftart"/>
    <w:uiPriority w:val="99"/>
    <w:unhideWhenUsed/>
    <w:rsid w:val="00A333E5"/>
    <w:rPr>
      <w:color w:val="0000FF"/>
      <w:u w:val="single"/>
    </w:rPr>
  </w:style>
  <w:style w:type="character" w:customStyle="1" w:styleId="FuzeileZchn">
    <w:name w:val="Fußzeile Zchn"/>
    <w:basedOn w:val="Absatz-Standardschriftart"/>
    <w:link w:val="Fuzeile"/>
    <w:uiPriority w:val="99"/>
    <w:rsid w:val="003D55BB"/>
  </w:style>
  <w:style w:type="table" w:styleId="Tabellenraster">
    <w:name w:val="Table Grid"/>
    <w:basedOn w:val="NormaleTabelle"/>
    <w:rsid w:val="003D55BB"/>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zeileoben">
    <w:name w:val="Addreszeile oben"/>
    <w:basedOn w:val="Standard"/>
    <w:uiPriority w:val="99"/>
    <w:rsid w:val="00941DCF"/>
    <w:pPr>
      <w:widowControl w:val="0"/>
      <w:autoSpaceDE w:val="0"/>
      <w:autoSpaceDN w:val="0"/>
      <w:adjustRightInd w:val="0"/>
      <w:spacing w:line="190" w:lineRule="atLeast"/>
      <w:textAlignment w:val="center"/>
    </w:pPr>
    <w:rPr>
      <w:rFonts w:ascii="ArialMT" w:hAnsi="ArialMT" w:cs="ArialMT"/>
      <w:color w:val="000000"/>
      <w:spacing w:val="-1"/>
      <w:sz w:val="14"/>
      <w:szCs w:val="14"/>
    </w:rPr>
  </w:style>
  <w:style w:type="paragraph" w:customStyle="1" w:styleId="Kontaktdatenunten">
    <w:name w:val="Kontaktdaten unten"/>
    <w:basedOn w:val="Standard"/>
    <w:uiPriority w:val="99"/>
    <w:rsid w:val="00E72B84"/>
    <w:pPr>
      <w:widowControl w:val="0"/>
      <w:tabs>
        <w:tab w:val="left" w:pos="510"/>
        <w:tab w:val="left" w:pos="850"/>
      </w:tabs>
      <w:autoSpaceDE w:val="0"/>
      <w:autoSpaceDN w:val="0"/>
      <w:adjustRightInd w:val="0"/>
      <w:spacing w:line="190" w:lineRule="atLeast"/>
      <w:textAlignment w:val="center"/>
    </w:pPr>
    <w:rPr>
      <w:rFonts w:ascii="ArialMT" w:hAnsi="ArialMT" w:cs="ArialMT"/>
      <w:color w:val="000000"/>
      <w:spacing w:val="-1"/>
      <w:w w:val="95"/>
      <w:sz w:val="14"/>
      <w:szCs w:val="14"/>
    </w:rPr>
  </w:style>
  <w:style w:type="character" w:styleId="BesuchterLink">
    <w:name w:val="FollowedHyperlink"/>
    <w:basedOn w:val="Absatz-Standardschriftart"/>
    <w:uiPriority w:val="99"/>
    <w:semiHidden/>
    <w:unhideWhenUsed/>
    <w:rsid w:val="007151F4"/>
    <w:rPr>
      <w:color w:val="800080" w:themeColor="followedHyperlink"/>
      <w:u w:val="single"/>
    </w:rPr>
  </w:style>
  <w:style w:type="character" w:styleId="HTMLZitat">
    <w:name w:val="HTML Cite"/>
    <w:basedOn w:val="Absatz-Standardschriftart"/>
    <w:uiPriority w:val="99"/>
    <w:semiHidden/>
    <w:unhideWhenUsed/>
    <w:rsid w:val="008D28D3"/>
    <w:rPr>
      <w:i/>
      <w:iCs/>
    </w:rPr>
  </w:style>
  <w:style w:type="paragraph" w:customStyle="1" w:styleId="EinfAbs">
    <w:name w:val="[Einf. Abs.]"/>
    <w:basedOn w:val="Standard"/>
    <w:uiPriority w:val="99"/>
    <w:rsid w:val="00D151F4"/>
    <w:pPr>
      <w:widowControl w:val="0"/>
      <w:autoSpaceDE w:val="0"/>
      <w:autoSpaceDN w:val="0"/>
      <w:adjustRightInd w:val="0"/>
      <w:spacing w:line="288" w:lineRule="auto"/>
      <w:textAlignment w:val="center"/>
    </w:pPr>
    <w:rPr>
      <w:rFonts w:ascii="MinionPro-Regular" w:hAnsi="MinionPro-Regular" w:cs="MinionPro-Regular"/>
      <w:color w:val="000000"/>
      <w:sz w:val="24"/>
      <w:szCs w:val="24"/>
    </w:rPr>
  </w:style>
  <w:style w:type="paragraph" w:styleId="Listenabsatz">
    <w:name w:val="List Paragraph"/>
    <w:basedOn w:val="Standard"/>
    <w:uiPriority w:val="34"/>
    <w:qFormat/>
    <w:rsid w:val="00A925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09190">
      <w:bodyDiv w:val="1"/>
      <w:marLeft w:val="0"/>
      <w:marRight w:val="0"/>
      <w:marTop w:val="0"/>
      <w:marBottom w:val="0"/>
      <w:divBdr>
        <w:top w:val="none" w:sz="0" w:space="0" w:color="auto"/>
        <w:left w:val="none" w:sz="0" w:space="0" w:color="auto"/>
        <w:bottom w:val="none" w:sz="0" w:space="0" w:color="auto"/>
        <w:right w:val="none" w:sz="0" w:space="0" w:color="auto"/>
      </w:divBdr>
    </w:div>
    <w:div w:id="557857724">
      <w:bodyDiv w:val="1"/>
      <w:marLeft w:val="0"/>
      <w:marRight w:val="0"/>
      <w:marTop w:val="0"/>
      <w:marBottom w:val="0"/>
      <w:divBdr>
        <w:top w:val="none" w:sz="0" w:space="0" w:color="auto"/>
        <w:left w:val="none" w:sz="0" w:space="0" w:color="auto"/>
        <w:bottom w:val="none" w:sz="0" w:space="0" w:color="auto"/>
        <w:right w:val="none" w:sz="0" w:space="0" w:color="auto"/>
      </w:divBdr>
    </w:div>
    <w:div w:id="197625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hmg-filesrv-1.hht.hamburg-tourismus.de\vorlagen\word\HMG\HMG_Head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455AC-3225-4153-800D-35BD80FDB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HMG_Header</Template>
  <TotalTime>0</TotalTime>
  <Pages>1</Pages>
  <Words>198</Words>
  <Characters>1369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Hamburg Marketing GmbH</Company>
  <LinksUpToDate>false</LinksUpToDate>
  <CharactersWithSpaces>1564</CharactersWithSpaces>
  <SharedDoc>false</SharedDoc>
  <HyperlinkBase/>
  <HLinks>
    <vt:vector size="6" baseType="variant">
      <vt:variant>
        <vt:i4>1245242</vt:i4>
      </vt:variant>
      <vt:variant>
        <vt:i4>3</vt:i4>
      </vt:variant>
      <vt:variant>
        <vt:i4>0</vt:i4>
      </vt:variant>
      <vt:variant>
        <vt:i4>5</vt:i4>
      </vt:variant>
      <vt:variant>
        <vt:lpwstr>mailto:jennifer.runge@gv.hamburg.de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Jonas Viertl</dc:creator>
  <cp:lastModifiedBy>Jonas Viertl</cp:lastModifiedBy>
  <cp:revision>3</cp:revision>
  <cp:lastPrinted>2026-06-16T13:38:00Z</cp:lastPrinted>
  <dcterms:created xsi:type="dcterms:W3CDTF">2026-06-10T15:22:00Z</dcterms:created>
  <dcterms:modified xsi:type="dcterms:W3CDTF">2026-06-16T13:38:00Z</dcterms:modified>
</cp:coreProperties>
</file>