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F1C1584" w14:textId="7B591E9E" w:rsidR="00AD30B8" w:rsidRPr="00AD30B8" w:rsidRDefault="0079266E" w:rsidP="00AD30B8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r w:rsidR="00327F9B">
              <w:rPr>
                <w:rFonts w:cs="Arial"/>
                <w:sz w:val="22"/>
                <w:szCs w:val="22"/>
              </w:rPr>
              <w:t>Logistikdienstleistung Hilfsmittelversorgung</w:t>
            </w:r>
          </w:p>
          <w:p w14:paraId="26D48714" w14:textId="77777777" w:rsidR="00327F9B" w:rsidRPr="00B218C3" w:rsidRDefault="00AD30B8" w:rsidP="00327F9B">
            <w:pPr>
              <w:ind w:left="2017" w:hanging="2017"/>
              <w:rPr>
                <w:rFonts w:cs="Arial"/>
                <w:b w:val="0"/>
                <w:bCs/>
                <w:sz w:val="22"/>
                <w:szCs w:val="22"/>
              </w:rPr>
            </w:pPr>
            <w:r w:rsidRPr="00AD30B8">
              <w:rPr>
                <w:rFonts w:cs="Arial"/>
                <w:spacing w:val="-1"/>
                <w:sz w:val="22"/>
                <w:szCs w:val="22"/>
              </w:rPr>
              <w:t>Az:</w:t>
            </w:r>
            <w:r w:rsidRPr="00AD30B8">
              <w:rPr>
                <w:rFonts w:cs="Arial"/>
                <w:spacing w:val="-1"/>
                <w:sz w:val="22"/>
                <w:szCs w:val="22"/>
              </w:rPr>
              <w:tab/>
            </w:r>
            <w:r w:rsidR="00327F9B" w:rsidRPr="008904B2">
              <w:rPr>
                <w:rFonts w:cs="Arial"/>
                <w:sz w:val="22"/>
                <w:szCs w:val="22"/>
              </w:rPr>
              <w:t>72-26 (200) HAM</w:t>
            </w:r>
          </w:p>
          <w:p w14:paraId="2372518E" w14:textId="424EDC9D" w:rsidR="00AD30B8" w:rsidRPr="00AD30B8" w:rsidRDefault="00AD30B8" w:rsidP="0090596B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0D193E7F" w:rsidR="004D4298" w:rsidRPr="0090596B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4C285D42" w14:textId="77777777" w:rsidR="00C95E74" w:rsidRDefault="00C95E74" w:rsidP="00C95E74">
      <w:pPr>
        <w:rPr>
          <w:rFonts w:eastAsiaTheme="minorHAnsi" w:cs="Arial"/>
          <w:b w:val="0"/>
          <w:bCs/>
          <w:sz w:val="22"/>
          <w:szCs w:val="22"/>
          <w:lang w:eastAsia="en-US"/>
        </w:rPr>
      </w:pPr>
    </w:p>
    <w:p w14:paraId="42C2B802" w14:textId="71A46E4C" w:rsidR="00C95E74" w:rsidRDefault="00C95E74" w:rsidP="00C95E74">
      <w:pPr>
        <w:rPr>
          <w:rFonts w:eastAsiaTheme="minorHAnsi" w:cs="Arial"/>
          <w:bCs/>
          <w:sz w:val="22"/>
          <w:szCs w:val="22"/>
          <w:lang w:eastAsia="en-US"/>
        </w:rPr>
      </w:pPr>
      <w:r w:rsidRPr="00C631A5">
        <w:rPr>
          <w:rFonts w:eastAsiaTheme="minorHAnsi" w:cs="Arial"/>
          <w:bCs/>
          <w:sz w:val="22"/>
          <w:szCs w:val="22"/>
          <w:lang w:eastAsia="en-US"/>
        </w:rPr>
        <w:t>2 Referenzen über vergleichbare Leistungen aus dem Healthcare Bereich</w:t>
      </w:r>
    </w:p>
    <w:p w14:paraId="1CC58AA8" w14:textId="77777777" w:rsidR="00915FBE" w:rsidRPr="00C631A5" w:rsidRDefault="00915FBE" w:rsidP="00C95E74">
      <w:pPr>
        <w:rPr>
          <w:rFonts w:eastAsiaTheme="minorHAnsi" w:cs="Arial"/>
          <w:bCs/>
          <w:sz w:val="22"/>
          <w:szCs w:val="22"/>
          <w:lang w:eastAsia="en-US"/>
        </w:rPr>
      </w:pPr>
    </w:p>
    <w:p w14:paraId="4319FC51" w14:textId="77777777" w:rsidR="00C95E74" w:rsidRPr="00915FBE" w:rsidRDefault="00C95E74" w:rsidP="00915FBE">
      <w:pPr>
        <w:contextualSpacing/>
        <w:rPr>
          <w:rFonts w:eastAsiaTheme="minorHAnsi" w:cs="Arial"/>
          <w:bCs/>
          <w:sz w:val="22"/>
          <w:szCs w:val="22"/>
        </w:rPr>
      </w:pPr>
      <w:r w:rsidRPr="00915FBE">
        <w:rPr>
          <w:rFonts w:eastAsiaTheme="minorHAnsi" w:cs="Arial"/>
          <w:bCs/>
          <w:sz w:val="22"/>
          <w:szCs w:val="22"/>
        </w:rPr>
        <w:t>Mindestanforderungen:</w:t>
      </w:r>
    </w:p>
    <w:p w14:paraId="56F1963A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323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Erbringung von Leistungen im Bereich Einkauf – Lagerung – Kommissionierung – Versand von Hilfsmitteln oder vergleichbaren Artikeln</w:t>
      </w:r>
    </w:p>
    <w:p w14:paraId="0D1D1101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323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Leistungserbringung innerhalb der letzten 3 Jahre bis Ablauf der Angebotsfrist</w:t>
      </w:r>
    </w:p>
    <w:p w14:paraId="2F22165A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323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Mindestvertragslaufzeit: 2 Jahre bis zum Ablauf der Angebotsfrist</w:t>
      </w:r>
    </w:p>
    <w:p w14:paraId="49C03D02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323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Mindestanzahl verwalteter, aktiver Artikel: &gt; 1.250 p.a. innerhalb der letzten zwei Jahre der Vertragslaufzeit</w:t>
      </w:r>
    </w:p>
    <w:p w14:paraId="6EF1460C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323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Mindestanzahl an Aufträgen: &gt; 5.000 p.a. innerhalb der letzten zwei Jahre der Vertragslaufzeit</w:t>
      </w:r>
    </w:p>
    <w:p w14:paraId="39192FC6" w14:textId="77777777" w:rsidR="00C95E74" w:rsidRPr="00C95E74" w:rsidRDefault="00C95E74" w:rsidP="00C95E74">
      <w:pPr>
        <w:pStyle w:val="Listenabsatz"/>
        <w:widowControl/>
        <w:numPr>
          <w:ilvl w:val="0"/>
          <w:numId w:val="3"/>
        </w:numPr>
        <w:ind w:left="284" w:hanging="284"/>
        <w:contextualSpacing/>
        <w:rPr>
          <w:rFonts w:ascii="Arial" w:eastAsiaTheme="minorHAnsi" w:hAnsi="Arial" w:cs="Arial"/>
          <w:bCs/>
          <w:lang w:val="de-DE"/>
        </w:rPr>
      </w:pPr>
      <w:r w:rsidRPr="00C95E74">
        <w:rPr>
          <w:rFonts w:ascii="Arial" w:eastAsiaTheme="minorHAnsi" w:hAnsi="Arial" w:cs="Arial"/>
          <w:bCs/>
          <w:lang w:val="de-DE"/>
        </w:rPr>
        <w:t>Mindestanzahl versendeter Pakete: &gt; 25.000 p.a.</w:t>
      </w:r>
      <w:r w:rsidRPr="00C95E74">
        <w:rPr>
          <w:lang w:val="de-DE"/>
        </w:rPr>
        <w:t xml:space="preserve"> </w:t>
      </w:r>
      <w:r w:rsidRPr="00C95E74">
        <w:rPr>
          <w:rFonts w:ascii="Arial" w:eastAsiaTheme="minorHAnsi" w:hAnsi="Arial" w:cs="Arial"/>
          <w:bCs/>
          <w:lang w:val="de-DE"/>
        </w:rPr>
        <w:t>innerhalb der letzten zwei Jahre der Vertragslaufzeit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6288952D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327F9B">
              <w:rPr>
                <w:rFonts w:cs="Arial"/>
                <w:sz w:val="20"/>
              </w:rPr>
              <w:t>72-26 (200) HAM</w:t>
            </w:r>
            <w:r w:rsidR="002A4534">
              <w:rPr>
                <w:rFonts w:cs="Arial"/>
                <w:sz w:val="20"/>
              </w:rPr>
              <w:t>:</w:t>
            </w:r>
            <w:r w:rsidRPr="00261B0D">
              <w:rPr>
                <w:rFonts w:cs="Arial"/>
                <w:sz w:val="20"/>
              </w:rPr>
              <w:t xml:space="preserve"> </w:t>
            </w:r>
          </w:p>
          <w:p w14:paraId="7EB807FD" w14:textId="171052CB" w:rsidR="00B94703" w:rsidRPr="00B94703" w:rsidRDefault="009B2A5A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9B2A5A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00C0F094" w:rsidR="00B94703" w:rsidRPr="00497E86" w:rsidRDefault="009B2A5A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Rechtsform (öff.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4417FA">
        <w:trPr>
          <w:trHeight w:val="6373"/>
        </w:trPr>
        <w:tc>
          <w:tcPr>
            <w:tcW w:w="9356" w:type="dxa"/>
          </w:tcPr>
          <w:p w14:paraId="5579E059" w14:textId="4037896A" w:rsidR="00497E86" w:rsidRPr="00497E86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497E86">
              <w:rPr>
                <w:rFonts w:cs="Arial"/>
                <w:sz w:val="20"/>
              </w:rPr>
              <w:lastRenderedPageBreak/>
              <w:t>Kurzbeschreibung des Projekts</w:t>
            </w:r>
            <w:r w:rsidRPr="00497E86">
              <w:rPr>
                <w:rFonts w:cs="Arial"/>
                <w:b w:val="0"/>
                <w:sz w:val="20"/>
              </w:rPr>
              <w:t xml:space="preserve"> </w:t>
            </w:r>
          </w:p>
          <w:sdt>
            <w:sdtPr>
              <w:rPr>
                <w:rFonts w:cs="Arial"/>
                <w:sz w:val="20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A94F2FC" w14:textId="77777777" w:rsidR="00C95E74" w:rsidRDefault="00C95E74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sz w:val="20"/>
                  </w:rPr>
                </w:pPr>
              </w:p>
              <w:p w14:paraId="3D5C67DF" w14:textId="4238A15F" w:rsidR="00327F9B" w:rsidRPr="00327F9B" w:rsidRDefault="00327F9B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 w:rsidRPr="00327F9B">
                  <w:rPr>
                    <w:rFonts w:cs="Arial"/>
                    <w:b w:val="0"/>
                    <w:sz w:val="20"/>
                  </w:rPr>
                  <w:t xml:space="preserve">Beschreibung </w:t>
                </w:r>
                <w:r w:rsidR="00915FBE">
                  <w:rPr>
                    <w:rFonts w:cs="Arial"/>
                    <w:b w:val="0"/>
                    <w:sz w:val="20"/>
                  </w:rPr>
                  <w:t xml:space="preserve">des </w:t>
                </w:r>
                <w:r w:rsidRPr="00327F9B">
                  <w:rPr>
                    <w:rFonts w:cs="Arial"/>
                    <w:b w:val="0"/>
                    <w:sz w:val="20"/>
                  </w:rPr>
                  <w:t>Leistungsumfang</w:t>
                </w:r>
                <w:r w:rsidR="00915FBE">
                  <w:rPr>
                    <w:rFonts w:cs="Arial"/>
                    <w:b w:val="0"/>
                    <w:sz w:val="20"/>
                  </w:rPr>
                  <w:t>s</w:t>
                </w:r>
                <w:r w:rsidRPr="00327F9B">
                  <w:rPr>
                    <w:rFonts w:cs="Arial"/>
                    <w:b w:val="0"/>
                    <w:sz w:val="20"/>
                  </w:rPr>
                  <w:t xml:space="preserve"> sowie der genau erbrachten Leistungen</w:t>
                </w:r>
                <w:r>
                  <w:rPr>
                    <w:rFonts w:cs="Arial"/>
                    <w:b w:val="0"/>
                    <w:sz w:val="20"/>
                  </w:rPr>
                  <w:t>:</w:t>
                </w:r>
              </w:p>
              <w:p w14:paraId="1D09B5D9" w14:textId="77777777" w:rsidR="00327F9B" w:rsidRPr="00327F9B" w:rsidRDefault="00327F9B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 w:rsidRPr="00327F9B">
                  <w:rPr>
                    <w:rFonts w:cs="Arial"/>
                    <w:b w:val="0"/>
                    <w:sz w:val="20"/>
                  </w:rPr>
                  <w:t>Zeitraum der Leistungserbringung von… bis….</w:t>
                </w:r>
              </w:p>
              <w:p w14:paraId="18920586" w14:textId="5D9089B7" w:rsidR="00327F9B" w:rsidRPr="00327F9B" w:rsidRDefault="00327F9B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 w:rsidRPr="00327F9B">
                  <w:rPr>
                    <w:rFonts w:cs="Arial"/>
                    <w:b w:val="0"/>
                    <w:sz w:val="20"/>
                  </w:rPr>
                  <w:t>Anzahl verwalteter, aktiver Artikel p.a.</w:t>
                </w:r>
                <w:r>
                  <w:rPr>
                    <w:rFonts w:cs="Arial"/>
                    <w:b w:val="0"/>
                    <w:sz w:val="20"/>
                  </w:rPr>
                  <w:t>:</w:t>
                </w:r>
                <w:r w:rsidRPr="00327F9B">
                  <w:rPr>
                    <w:rFonts w:cs="Arial"/>
                    <w:b w:val="0"/>
                    <w:sz w:val="20"/>
                  </w:rPr>
                  <w:t xml:space="preserve"> </w:t>
                </w:r>
              </w:p>
              <w:p w14:paraId="34EAA84B" w14:textId="32C93A38" w:rsidR="00327F9B" w:rsidRPr="00327F9B" w:rsidRDefault="00327F9B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 w:rsidRPr="00327F9B">
                  <w:rPr>
                    <w:rFonts w:cs="Arial"/>
                    <w:b w:val="0"/>
                    <w:sz w:val="20"/>
                  </w:rPr>
                  <w:t>Anzahl an Aufträgen p.a</w:t>
                </w:r>
                <w:r>
                  <w:rPr>
                    <w:rFonts w:cs="Arial"/>
                    <w:b w:val="0"/>
                    <w:sz w:val="20"/>
                  </w:rPr>
                  <w:t>.:</w:t>
                </w:r>
              </w:p>
              <w:p w14:paraId="5B9721C8" w14:textId="4AD65A87" w:rsidR="0044227D" w:rsidRPr="00327F9B" w:rsidRDefault="00327F9B" w:rsidP="00327F9B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 w:rsidRPr="00327F9B">
                  <w:rPr>
                    <w:rFonts w:cs="Arial"/>
                    <w:b w:val="0"/>
                    <w:sz w:val="20"/>
                  </w:rPr>
                  <w:t>Anzahl versendeter Pakete p.a</w:t>
                </w:r>
                <w:r>
                  <w:rPr>
                    <w:rFonts w:cs="Arial"/>
                    <w:b w:val="0"/>
                    <w:sz w:val="20"/>
                  </w:rPr>
                  <w:t>.:</w:t>
                </w:r>
              </w:p>
              <w:p w14:paraId="3FA098A3" w14:textId="1AE37BC2" w:rsidR="00497E86" w:rsidRPr="00497E86" w:rsidRDefault="009B2A5A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</w:sdtContent>
          </w:sdt>
          <w:p w14:paraId="0F0C8B0C" w14:textId="113BFF12" w:rsidR="00497E86" w:rsidRPr="00497E86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color w:val="000000"/>
                <w:sz w:val="20"/>
              </w:rPr>
            </w:pPr>
          </w:p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BB1B9" w14:textId="77777777" w:rsidR="009B2A5A" w:rsidRDefault="009B2A5A" w:rsidP="00447C1F">
      <w:r>
        <w:separator/>
      </w:r>
    </w:p>
  </w:endnote>
  <w:endnote w:type="continuationSeparator" w:id="0">
    <w:p w14:paraId="1EB00326" w14:textId="77777777" w:rsidR="009B2A5A" w:rsidRDefault="009B2A5A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266A0098" w:rsidR="00326646" w:rsidRPr="00D90965" w:rsidRDefault="00DC0206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D30F8" w14:textId="77777777" w:rsidR="009B2A5A" w:rsidRDefault="009B2A5A" w:rsidP="00447C1F">
      <w:r>
        <w:separator/>
      </w:r>
    </w:p>
  </w:footnote>
  <w:footnote w:type="continuationSeparator" w:id="0">
    <w:p w14:paraId="422D859A" w14:textId="77777777" w:rsidR="009B2A5A" w:rsidRDefault="009B2A5A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2741D"/>
    <w:multiLevelType w:val="hybridMultilevel"/>
    <w:tmpl w:val="24A89CB6"/>
    <w:lvl w:ilvl="0" w:tplc="24C4C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2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17456089">
    <w:abstractNumId w:val="1"/>
  </w:num>
  <w:num w:numId="2" w16cid:durableId="1430003722">
    <w:abstractNumId w:val="2"/>
  </w:num>
  <w:num w:numId="3" w16cid:durableId="86051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100029"/>
    <w:rsid w:val="00142CFE"/>
    <w:rsid w:val="0016127C"/>
    <w:rsid w:val="00174549"/>
    <w:rsid w:val="001A7497"/>
    <w:rsid w:val="001D1AE6"/>
    <w:rsid w:val="001E3E0E"/>
    <w:rsid w:val="001F441D"/>
    <w:rsid w:val="001F726E"/>
    <w:rsid w:val="00232A69"/>
    <w:rsid w:val="002504D9"/>
    <w:rsid w:val="00256613"/>
    <w:rsid w:val="00261B0D"/>
    <w:rsid w:val="002966CC"/>
    <w:rsid w:val="002A4534"/>
    <w:rsid w:val="002A7A10"/>
    <w:rsid w:val="00326646"/>
    <w:rsid w:val="00327F9B"/>
    <w:rsid w:val="00345CD5"/>
    <w:rsid w:val="00351AE8"/>
    <w:rsid w:val="00352A6B"/>
    <w:rsid w:val="003A0B09"/>
    <w:rsid w:val="003B5BA7"/>
    <w:rsid w:val="0040400B"/>
    <w:rsid w:val="00404280"/>
    <w:rsid w:val="004417FA"/>
    <w:rsid w:val="0044227D"/>
    <w:rsid w:val="00447C1F"/>
    <w:rsid w:val="00463CF9"/>
    <w:rsid w:val="00484ABF"/>
    <w:rsid w:val="00497E86"/>
    <w:rsid w:val="004C0B5D"/>
    <w:rsid w:val="004D4298"/>
    <w:rsid w:val="004F1412"/>
    <w:rsid w:val="00571ED9"/>
    <w:rsid w:val="005750A7"/>
    <w:rsid w:val="005C65CF"/>
    <w:rsid w:val="006A6106"/>
    <w:rsid w:val="006B491E"/>
    <w:rsid w:val="00743D44"/>
    <w:rsid w:val="00772A5B"/>
    <w:rsid w:val="0079266E"/>
    <w:rsid w:val="007B0D0A"/>
    <w:rsid w:val="007B4152"/>
    <w:rsid w:val="007C3CEA"/>
    <w:rsid w:val="007E61F5"/>
    <w:rsid w:val="008931F5"/>
    <w:rsid w:val="008A53E0"/>
    <w:rsid w:val="008C0D7B"/>
    <w:rsid w:val="008C4051"/>
    <w:rsid w:val="008E37D4"/>
    <w:rsid w:val="00905358"/>
    <w:rsid w:val="0090596B"/>
    <w:rsid w:val="00915FBE"/>
    <w:rsid w:val="00931716"/>
    <w:rsid w:val="0093788E"/>
    <w:rsid w:val="009632A0"/>
    <w:rsid w:val="009B2A5A"/>
    <w:rsid w:val="009C36F4"/>
    <w:rsid w:val="009F3AD9"/>
    <w:rsid w:val="00A237D9"/>
    <w:rsid w:val="00A51C85"/>
    <w:rsid w:val="00A531BC"/>
    <w:rsid w:val="00A95CC6"/>
    <w:rsid w:val="00AD30B8"/>
    <w:rsid w:val="00B40B0D"/>
    <w:rsid w:val="00B464DA"/>
    <w:rsid w:val="00B75FBC"/>
    <w:rsid w:val="00B800B2"/>
    <w:rsid w:val="00B94703"/>
    <w:rsid w:val="00B953B1"/>
    <w:rsid w:val="00C54C21"/>
    <w:rsid w:val="00C620C5"/>
    <w:rsid w:val="00C934D9"/>
    <w:rsid w:val="00C95E74"/>
    <w:rsid w:val="00C972B1"/>
    <w:rsid w:val="00CA2818"/>
    <w:rsid w:val="00D63F4B"/>
    <w:rsid w:val="00D90965"/>
    <w:rsid w:val="00DA6C3A"/>
    <w:rsid w:val="00DC0206"/>
    <w:rsid w:val="00E1470C"/>
    <w:rsid w:val="00E427BA"/>
    <w:rsid w:val="00E76C0A"/>
    <w:rsid w:val="00EC2319"/>
    <w:rsid w:val="00EF3B50"/>
    <w:rsid w:val="00F05B6A"/>
    <w:rsid w:val="00F32A99"/>
    <w:rsid w:val="00F873E7"/>
    <w:rsid w:val="00F97E44"/>
    <w:rsid w:val="00FA7B15"/>
    <w:rsid w:val="00FC451D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34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C212E"/>
    <w:rsid w:val="001C4323"/>
    <w:rsid w:val="002966CC"/>
    <w:rsid w:val="00416E8D"/>
    <w:rsid w:val="007B4152"/>
    <w:rsid w:val="00944AF7"/>
    <w:rsid w:val="00A120B2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F064B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BBD6-2673-49EB-82D8-0BD2E256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Pohl, Anke</cp:lastModifiedBy>
  <cp:revision>29</cp:revision>
  <cp:lastPrinted>1998-11-09T16:42:00Z</cp:lastPrinted>
  <dcterms:created xsi:type="dcterms:W3CDTF">2017-03-14T16:06:00Z</dcterms:created>
  <dcterms:modified xsi:type="dcterms:W3CDTF">2026-06-05T06:28:00Z</dcterms:modified>
</cp:coreProperties>
</file>