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685C4" w14:textId="77777777" w:rsidR="00F21BE6" w:rsidRDefault="00F21BE6">
      <w:pPr>
        <w:pStyle w:val="FlietextmitAbsatzFITKO"/>
      </w:pPr>
    </w:p>
    <w:p w14:paraId="6C46889E" w14:textId="77777777" w:rsidR="00F21BE6" w:rsidRDefault="00F21BE6">
      <w:pPr>
        <w:pStyle w:val="FlietextmitAbsatzFITKO"/>
      </w:pPr>
    </w:p>
    <w:p w14:paraId="68F3FC1F" w14:textId="77777777" w:rsidR="00F21BE6" w:rsidRDefault="00F21BE6">
      <w:pPr>
        <w:pStyle w:val="FlietextmitAbsatzFITKO"/>
      </w:pPr>
    </w:p>
    <w:p w14:paraId="731C32A9" w14:textId="77777777" w:rsidR="00F21BE6" w:rsidRDefault="00F21BE6">
      <w:pPr>
        <w:pStyle w:val="FlietextmitAbsatzFITKO"/>
      </w:pPr>
    </w:p>
    <w:p w14:paraId="1BD071D6" w14:textId="77777777" w:rsidR="00F21BE6" w:rsidRDefault="00F21BE6">
      <w:pPr>
        <w:pStyle w:val="FlietextmitAbsatzFITKO"/>
      </w:pPr>
    </w:p>
    <w:p w14:paraId="26ABDCB6" w14:textId="77777777" w:rsidR="00F21BE6" w:rsidRDefault="00F21BE6">
      <w:pPr>
        <w:pStyle w:val="FlietextmitAbsatzFITKO"/>
      </w:pPr>
    </w:p>
    <w:p w14:paraId="2A3EEDE9" w14:textId="77777777" w:rsidR="00F21BE6" w:rsidRDefault="00F21BE6">
      <w:pPr>
        <w:pStyle w:val="FlietextmitAbsatzFITKO"/>
      </w:pPr>
    </w:p>
    <w:p w14:paraId="4B39DB89" w14:textId="77777777" w:rsidR="00F21BE6" w:rsidRDefault="00F21BE6">
      <w:pPr>
        <w:pStyle w:val="FlietextmitAbsatzFITKO"/>
      </w:pPr>
    </w:p>
    <w:p w14:paraId="05A7F316" w14:textId="77777777" w:rsidR="00F21BE6" w:rsidRDefault="00F21BE6">
      <w:pPr>
        <w:pStyle w:val="FlietextmitAbsatzFITKO"/>
      </w:pPr>
    </w:p>
    <w:p w14:paraId="17253E14" w14:textId="77777777" w:rsidR="00F21BE6" w:rsidRDefault="00F21BE6">
      <w:pPr>
        <w:pStyle w:val="FlietextmitAbsatzFITKO"/>
      </w:pPr>
    </w:p>
    <w:p w14:paraId="0ACB49C1" w14:textId="77777777" w:rsidR="00F21BE6" w:rsidRDefault="001B1A68">
      <w:pPr>
        <w:pStyle w:val="TitelohneDeckblattFITKO"/>
        <w:rPr>
          <w:rFonts w:ascii="Segoe UI" w:hAnsi="Segoe UI" w:cs="Segoe UI"/>
          <w:b/>
          <w:sz w:val="44"/>
          <w:szCs w:val="44"/>
        </w:rPr>
      </w:pPr>
      <w:r>
        <w:rPr>
          <w:rFonts w:ascii="Segoe UI" w:hAnsi="Segoe UI" w:cs="Segoe UI"/>
          <w:b/>
          <w:sz w:val="44"/>
          <w:szCs w:val="44"/>
        </w:rPr>
        <w:t xml:space="preserve">Verhandlungsvorschläge </w:t>
      </w:r>
    </w:p>
    <w:p w14:paraId="33D92557" w14:textId="2086F1A4" w:rsidR="00F21BE6" w:rsidRDefault="001B1A68">
      <w:pPr>
        <w:pStyle w:val="UntertitelohneDeckblattFITKO"/>
        <w:spacing w:after="0"/>
        <w:rPr>
          <w:rFonts w:ascii="Segoe UI" w:hAnsi="Segoe UI" w:cs="Segoe UI"/>
          <w:color w:val="auto"/>
        </w:rPr>
      </w:pPr>
      <w:r>
        <w:rPr>
          <w:rFonts w:ascii="Segoe UI" w:hAnsi="Segoe UI" w:cs="Segoe UI"/>
          <w:color w:val="auto"/>
        </w:rPr>
        <w:t>Vergabe-Nr.: VG-FITKO-202</w:t>
      </w:r>
      <w:r w:rsidR="004529CF">
        <w:rPr>
          <w:rFonts w:ascii="Segoe UI" w:hAnsi="Segoe UI" w:cs="Segoe UI"/>
          <w:color w:val="auto"/>
        </w:rPr>
        <w:t>6</w:t>
      </w:r>
      <w:r>
        <w:rPr>
          <w:rFonts w:ascii="Segoe UI" w:hAnsi="Segoe UI" w:cs="Segoe UI"/>
          <w:color w:val="auto"/>
        </w:rPr>
        <w:t>-00</w:t>
      </w:r>
      <w:r w:rsidR="004529CF">
        <w:rPr>
          <w:rFonts w:ascii="Segoe UI" w:hAnsi="Segoe UI" w:cs="Segoe UI"/>
          <w:color w:val="auto"/>
        </w:rPr>
        <w:t>84</w:t>
      </w:r>
    </w:p>
    <w:p w14:paraId="59E2F0FE" w14:textId="77777777" w:rsidR="004529CF" w:rsidRDefault="004529CF">
      <w:pPr>
        <w:rPr>
          <w:rFonts w:ascii="Segoe UI" w:hAnsi="Segoe UI" w:cs="Segoe UI"/>
          <w:sz w:val="26"/>
        </w:rPr>
      </w:pPr>
      <w:r w:rsidRPr="00F021F0">
        <w:rPr>
          <w:rFonts w:asciiTheme="majorHAnsi" w:hAnsiTheme="majorHAnsi" w:cstheme="majorHAnsi"/>
          <w:sz w:val="28"/>
          <w:szCs w:val="32"/>
        </w:rPr>
        <w:t>Rahmenvereinbarung für die integrierte Projekt- und Produktberatung</w:t>
      </w:r>
    </w:p>
    <w:p w14:paraId="69BEE556" w14:textId="1BEC78CC" w:rsidR="00F21BE6" w:rsidRDefault="001B1A68">
      <w:pPr>
        <w:rPr>
          <w:rFonts w:ascii="Segoe UI" w:hAnsi="Segoe UI" w:cs="Segoe UI"/>
          <w:sz w:val="26"/>
        </w:rPr>
      </w:pPr>
      <w:r>
        <w:rPr>
          <w:rFonts w:ascii="Segoe UI" w:hAnsi="Segoe UI" w:cs="Segoe UI"/>
          <w:sz w:val="26"/>
        </w:rPr>
        <w:t xml:space="preserve">Des Bieters: </w:t>
      </w:r>
      <w:sdt>
        <w:sdtPr>
          <w:rPr>
            <w:rFonts w:ascii="Segoe UI" w:hAnsi="Segoe UI" w:cs="Segoe UI"/>
            <w:sz w:val="26"/>
          </w:rPr>
          <w:alias w:val="Firma"/>
          <w:tag w:val=""/>
          <w:id w:val="361333406"/>
          <w:placeholder>
            <w:docPart w:val="6FEA0758021846388B8EF0F9E03F5FB7"/>
          </w:placeholder>
          <w:showingPlcHdr/>
        </w:sdtPr>
        <w:sdtEndPr/>
        <w:sdtContent>
          <w:r>
            <w:rPr>
              <w:rStyle w:val="Platzhaltertext"/>
              <w:color w:val="auto"/>
              <w:highlight w:val="yellow"/>
            </w:rPr>
            <w:t>[Firma]</w:t>
          </w:r>
        </w:sdtContent>
      </w:sdt>
    </w:p>
    <w:p w14:paraId="5B710C93" w14:textId="77777777" w:rsidR="00F21BE6" w:rsidRDefault="00F21BE6"/>
    <w:p w14:paraId="1AFC58AB" w14:textId="77777777" w:rsidR="00F21BE6" w:rsidRDefault="00F21BE6"/>
    <w:p w14:paraId="5DE255DC" w14:textId="77777777" w:rsidR="00F21BE6" w:rsidRDefault="00F21BE6">
      <w:pPr>
        <w:tabs>
          <w:tab w:val="left" w:pos="3920"/>
        </w:tabs>
      </w:pPr>
    </w:p>
    <w:p w14:paraId="4F04CC89" w14:textId="77777777" w:rsidR="00F21BE6" w:rsidRDefault="00F21BE6"/>
    <w:p w14:paraId="06278807" w14:textId="77777777" w:rsidR="00F21BE6" w:rsidRDefault="00F21BE6">
      <w:pPr>
        <w:sectPr w:rsidR="00F21BE6">
          <w:headerReference w:type="default" r:id="rId6"/>
          <w:footerReference w:type="default" r:id="rId7"/>
          <w:pgSz w:w="11906" w:h="16838"/>
          <w:pgMar w:top="1417" w:right="1417" w:bottom="1134" w:left="1417" w:header="708" w:footer="708" w:gutter="0"/>
          <w:cols w:space="708"/>
        </w:sectPr>
      </w:pPr>
    </w:p>
    <w:p w14:paraId="359A295E" w14:textId="77777777" w:rsidR="00F21BE6" w:rsidRDefault="00F21BE6"/>
    <w:p w14:paraId="7631D728" w14:textId="77777777" w:rsidR="00F21BE6" w:rsidRDefault="00F21BE6">
      <w:pPr>
        <w:rPr>
          <w:rFonts w:ascii="Segoe UI" w:hAnsi="Segoe UI" w:cs="Segoe UI"/>
          <w:sz w:val="24"/>
          <w:szCs w:val="24"/>
        </w:rPr>
      </w:pPr>
    </w:p>
    <w:p w14:paraId="71181BD4" w14:textId="77777777" w:rsidR="00F21BE6" w:rsidRDefault="001B1A68">
      <w:pPr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t>Verhandlungsvorschläge der</w:t>
      </w:r>
      <w:r>
        <w:rPr>
          <w:rFonts w:ascii="Segoe UI" w:hAnsi="Segoe UI" w:cs="Segoe UI"/>
          <w:sz w:val="24"/>
          <w:szCs w:val="24"/>
        </w:rPr>
        <w:t xml:space="preserve"> </w:t>
      </w:r>
      <w:sdt>
        <w:sdtPr>
          <w:rPr>
            <w:rFonts w:ascii="Segoe UI" w:hAnsi="Segoe UI" w:cs="Segoe UI"/>
            <w:sz w:val="24"/>
            <w:szCs w:val="24"/>
          </w:rPr>
          <w:alias w:val="Firma"/>
          <w:tag w:val=""/>
          <w:id w:val="-1051540881"/>
          <w:placeholder>
            <w:docPart w:val="27F08C5614B9427DA784FE69452E9776"/>
          </w:placeholder>
          <w:showingPlcHdr/>
        </w:sdtPr>
        <w:sdtEndPr/>
        <w:sdtContent>
          <w:r>
            <w:rPr>
              <w:rStyle w:val="Platzhaltertext"/>
              <w:color w:val="auto"/>
            </w:rPr>
            <w:t>[Firma]</w:t>
          </w:r>
        </w:sdtContent>
      </w:sdt>
    </w:p>
    <w:tbl>
      <w:tblPr>
        <w:tblStyle w:val="Tabellenraster1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3828"/>
        <w:gridCol w:w="4670"/>
      </w:tblGrid>
      <w:tr w:rsidR="00F21BE6" w14:paraId="72765100" w14:textId="77777777">
        <w:tc>
          <w:tcPr>
            <w:tcW w:w="557" w:type="dxa"/>
          </w:tcPr>
          <w:p w14:paraId="44F08F6C" w14:textId="77777777" w:rsidR="00F21BE6" w:rsidRDefault="001B1A68">
            <w:pPr>
              <w:rPr>
                <w:rFonts w:ascii="Segoe UI" w:hAnsi="Segoe UI" w:cs="Segoe UI"/>
                <w:b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sz w:val="24"/>
                <w:szCs w:val="24"/>
              </w:rPr>
              <w:t>Lfd. Nr.</w:t>
            </w:r>
          </w:p>
        </w:tc>
        <w:tc>
          <w:tcPr>
            <w:tcW w:w="3828" w:type="dxa"/>
            <w:vAlign w:val="center"/>
          </w:tcPr>
          <w:p w14:paraId="5BBB025E" w14:textId="77777777" w:rsidR="00F21BE6" w:rsidRDefault="001B1A68">
            <w:pPr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sz w:val="24"/>
                <w:szCs w:val="24"/>
              </w:rPr>
              <w:t>Verhandlungsthema</w:t>
            </w:r>
          </w:p>
          <w:p w14:paraId="3056ABB6" w14:textId="77777777" w:rsidR="00F21BE6" w:rsidRDefault="001B1A68">
            <w:pPr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(unter Bezugnahme auf die in den Vergabeunterlagen relevanten Kapitel)</w:t>
            </w:r>
          </w:p>
        </w:tc>
        <w:tc>
          <w:tcPr>
            <w:tcW w:w="4670" w:type="dxa"/>
            <w:vAlign w:val="center"/>
          </w:tcPr>
          <w:p w14:paraId="08063D9C" w14:textId="77777777" w:rsidR="00F21BE6" w:rsidRDefault="001B1A68">
            <w:pPr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sz w:val="24"/>
                <w:szCs w:val="24"/>
              </w:rPr>
              <w:t>Begründung des Verhandlungswunsches und Erläuterungen zur Auswirkung</w:t>
            </w:r>
          </w:p>
        </w:tc>
      </w:tr>
      <w:tr w:rsidR="00F21BE6" w14:paraId="5F222F0D" w14:textId="77777777">
        <w:tc>
          <w:tcPr>
            <w:tcW w:w="557" w:type="dxa"/>
          </w:tcPr>
          <w:p w14:paraId="400E6A35" w14:textId="77777777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040D3AD0" w14:textId="74BCC94D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Dokument:</w:t>
            </w:r>
            <w:r w:rsidR="00947688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0A9602F3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  <w:p w14:paraId="37FBDF66" w14:textId="38DE0208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Kapitel/ Nr.:</w:t>
            </w:r>
            <w:r w:rsidR="00947688">
              <w:rPr>
                <w:rFonts w:ascii="Segoe UI" w:hAnsi="Segoe UI" w:cs="Segoe UI"/>
                <w:szCs w:val="24"/>
              </w:rPr>
              <w:t xml:space="preserve"> </w: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54B60B98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670" w:type="dxa"/>
          </w:tcPr>
          <w:p w14:paraId="66E7A141" w14:textId="07BD5290" w:rsidR="00F21BE6" w:rsidRDefault="00947688">
            <w:pPr>
              <w:rPr>
                <w:rFonts w:ascii="Segoe UI" w:hAnsi="Segoe UI" w:cs="Segoe UI"/>
                <w:sz w:val="24"/>
                <w:szCs w:val="24"/>
              </w:rPr>
            </w:pP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  <w:tr w:rsidR="00F21BE6" w14:paraId="10C872A0" w14:textId="77777777">
        <w:tc>
          <w:tcPr>
            <w:tcW w:w="557" w:type="dxa"/>
          </w:tcPr>
          <w:p w14:paraId="3D73E9E7" w14:textId="77777777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22E11724" w14:textId="227B99C5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Dokument:</w:t>
            </w:r>
            <w:r w:rsidR="00947688">
              <w:rPr>
                <w:rFonts w:ascii="Segoe UI" w:hAnsi="Segoe UI" w:cs="Segoe UI"/>
                <w:szCs w:val="24"/>
              </w:rPr>
              <w:t xml:space="preserve"> </w: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304179D9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  <w:p w14:paraId="5AEC5565" w14:textId="381C00DF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Kapitel/ Nr.:</w:t>
            </w:r>
            <w:r w:rsidR="00947688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3794DC2F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670" w:type="dxa"/>
          </w:tcPr>
          <w:p w14:paraId="64CFBE67" w14:textId="22FC32CA" w:rsidR="00F21BE6" w:rsidRDefault="00947688">
            <w:pPr>
              <w:rPr>
                <w:rFonts w:ascii="Segoe UI" w:hAnsi="Segoe UI" w:cs="Segoe UI"/>
                <w:sz w:val="24"/>
                <w:szCs w:val="24"/>
              </w:rPr>
            </w:pP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  <w:tr w:rsidR="00F21BE6" w14:paraId="295BB6E5" w14:textId="77777777">
        <w:tc>
          <w:tcPr>
            <w:tcW w:w="557" w:type="dxa"/>
          </w:tcPr>
          <w:p w14:paraId="74E22B9B" w14:textId="77777777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23AFBE17" w14:textId="7A1CA2D5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Dokument:</w:t>
            </w:r>
            <w:r w:rsidR="00947688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281C37AC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  <w:p w14:paraId="5D90879E" w14:textId="07D197CE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Kapitel/ Nr.:</w:t>
            </w:r>
            <w:r w:rsidR="00947688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0CAF92D7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670" w:type="dxa"/>
          </w:tcPr>
          <w:p w14:paraId="46A0FECC" w14:textId="637BDB94" w:rsidR="00F21BE6" w:rsidRDefault="00947688">
            <w:pPr>
              <w:rPr>
                <w:rFonts w:ascii="Segoe UI" w:hAnsi="Segoe UI" w:cs="Segoe UI"/>
                <w:sz w:val="24"/>
                <w:szCs w:val="24"/>
              </w:rPr>
            </w:pP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  <w:tr w:rsidR="00F21BE6" w14:paraId="4F88B869" w14:textId="77777777">
        <w:tc>
          <w:tcPr>
            <w:tcW w:w="557" w:type="dxa"/>
          </w:tcPr>
          <w:p w14:paraId="3E84406A" w14:textId="77777777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72A7F873" w14:textId="2C16A493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Dokument:</w:t>
            </w:r>
            <w:r w:rsidR="00947688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30F33ABB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  <w:p w14:paraId="7E20E196" w14:textId="513BAA6D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Kapitel/ Nr.:</w:t>
            </w:r>
            <w:r w:rsidR="00947688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4E7B2689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670" w:type="dxa"/>
          </w:tcPr>
          <w:p w14:paraId="65823719" w14:textId="3B007A8D" w:rsidR="00F21BE6" w:rsidRDefault="00947688">
            <w:pPr>
              <w:rPr>
                <w:rFonts w:ascii="Segoe UI" w:hAnsi="Segoe UI" w:cs="Segoe UI"/>
                <w:sz w:val="24"/>
                <w:szCs w:val="24"/>
              </w:rPr>
            </w:pP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  <w:tr w:rsidR="00F21BE6" w14:paraId="129C1952" w14:textId="77777777">
        <w:tc>
          <w:tcPr>
            <w:tcW w:w="557" w:type="dxa"/>
          </w:tcPr>
          <w:p w14:paraId="4B17776D" w14:textId="77777777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5E4D5DEC" w14:textId="7AC582D8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Dokument:</w:t>
            </w:r>
            <w:r w:rsidR="00947688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591911F5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  <w:p w14:paraId="31D2BB12" w14:textId="486563C8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Kapitel/ Nr.:</w:t>
            </w:r>
            <w:r w:rsidR="00947688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7C5F7DEC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670" w:type="dxa"/>
          </w:tcPr>
          <w:p w14:paraId="766EC583" w14:textId="2A9E0703" w:rsidR="00F21BE6" w:rsidRDefault="00947688">
            <w:pPr>
              <w:rPr>
                <w:rFonts w:ascii="Segoe UI" w:hAnsi="Segoe UI" w:cs="Segoe UI"/>
                <w:sz w:val="24"/>
                <w:szCs w:val="24"/>
              </w:rPr>
            </w:pP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  <w:tr w:rsidR="00F21BE6" w14:paraId="4730135B" w14:textId="77777777">
        <w:tc>
          <w:tcPr>
            <w:tcW w:w="557" w:type="dxa"/>
          </w:tcPr>
          <w:p w14:paraId="09841378" w14:textId="77777777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2AEB8A4F" w14:textId="3FF9B5C6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Dokument:</w:t>
            </w:r>
            <w:r w:rsidR="00947688">
              <w:rPr>
                <w:rFonts w:ascii="Segoe UI" w:hAnsi="Segoe UI" w:cs="Segoe UI"/>
                <w:szCs w:val="24"/>
              </w:rPr>
              <w:t xml:space="preserve"> </w: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2925B684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  <w:p w14:paraId="26D7BA2D" w14:textId="06FDAC96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Kapitel/ Nr.:</w:t>
            </w:r>
            <w:r w:rsidR="00947688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="00947688"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="00947688"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3D0E0A1E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670" w:type="dxa"/>
          </w:tcPr>
          <w:p w14:paraId="5EA6FC76" w14:textId="7A7B0700" w:rsidR="00F21BE6" w:rsidRDefault="00947688">
            <w:pPr>
              <w:rPr>
                <w:rFonts w:ascii="Segoe UI" w:hAnsi="Segoe UI" w:cs="Segoe UI"/>
                <w:sz w:val="24"/>
                <w:szCs w:val="24"/>
              </w:rPr>
            </w:pP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</w:tbl>
    <w:p w14:paraId="1A6377C2" w14:textId="77777777" w:rsidR="00F21BE6" w:rsidRDefault="00F21BE6">
      <w:pPr>
        <w:rPr>
          <w:rFonts w:ascii="Segoe UI" w:hAnsi="Segoe UI" w:cs="Segoe UI"/>
          <w:sz w:val="24"/>
          <w:szCs w:val="24"/>
        </w:rPr>
      </w:pPr>
    </w:p>
    <w:p w14:paraId="74F5FDF4" w14:textId="77777777" w:rsidR="00F21BE6" w:rsidRDefault="001B1A68">
      <w:pPr>
        <w:pStyle w:val="FlietextmitAbsatzFITKO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(für weitere Verhandlungsvorschläge bitte die Tabelle fortführen)</w:t>
      </w:r>
    </w:p>
    <w:p w14:paraId="1C1C677D" w14:textId="77777777" w:rsidR="00F21BE6" w:rsidRDefault="00F21BE6">
      <w:pPr>
        <w:pStyle w:val="FlietextmitAbsatzFITKO"/>
        <w:rPr>
          <w:rFonts w:ascii="Segoe UI" w:hAnsi="Segoe UI" w:cs="Segoe UI"/>
          <w:sz w:val="24"/>
          <w:szCs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84"/>
        <w:gridCol w:w="4672"/>
      </w:tblGrid>
      <w:tr w:rsidR="00F21BE6" w14:paraId="1608D647" w14:textId="77777777">
        <w:tc>
          <w:tcPr>
            <w:tcW w:w="4106" w:type="dxa"/>
            <w:tcBorders>
              <w:bottom w:val="single" w:sz="4" w:space="0" w:color="auto"/>
            </w:tcBorders>
          </w:tcPr>
          <w:p w14:paraId="08BAE4FB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  <w:p w14:paraId="04EF1800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  <w:p w14:paraId="63786EEC" w14:textId="6D8AE740" w:rsidR="00F21BE6" w:rsidRDefault="00947688">
            <w:pPr>
              <w:rPr>
                <w:rFonts w:ascii="Segoe UI" w:hAnsi="Segoe UI" w:cs="Segoe UI"/>
                <w:sz w:val="24"/>
                <w:szCs w:val="24"/>
              </w:rPr>
            </w:pP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1E44330C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6708A2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186DC911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  <w:p w14:paraId="652BB1A4" w14:textId="77777777" w:rsidR="00947688" w:rsidRDefault="00947688">
            <w:pPr>
              <w:rPr>
                <w:rFonts w:ascii="Segoe UI" w:hAnsi="Segoe UI" w:cs="Segoe UI"/>
                <w:sz w:val="24"/>
                <w:szCs w:val="24"/>
              </w:rPr>
            </w:pPr>
          </w:p>
          <w:p w14:paraId="40C30E4F" w14:textId="0081DA32" w:rsidR="00947688" w:rsidRDefault="00947688">
            <w:pPr>
              <w:rPr>
                <w:rFonts w:ascii="Segoe UI" w:hAnsi="Segoe UI" w:cs="Segoe UI"/>
                <w:sz w:val="24"/>
                <w:szCs w:val="24"/>
              </w:rPr>
            </w:pP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instrText xml:space="preserve"> FORMTEXT </w:instrText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</w:r>
            <w:r w:rsidRPr="00947688">
              <w:rPr>
                <w:rFonts w:ascii="Segoe UI" w:hAnsi="Segoe UI" w:cs="Segoe UI"/>
                <w:sz w:val="24"/>
                <w:szCs w:val="24"/>
                <w:u w:val="single"/>
              </w:rPr>
              <w:fldChar w:fldCharType="separate"/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t> </w:t>
            </w:r>
            <w:r w:rsidRPr="00947688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  <w:tr w:rsidR="00F21BE6" w14:paraId="1B9376B9" w14:textId="77777777">
        <w:tc>
          <w:tcPr>
            <w:tcW w:w="4106" w:type="dxa"/>
            <w:tcBorders>
              <w:top w:val="single" w:sz="4" w:space="0" w:color="auto"/>
            </w:tcBorders>
          </w:tcPr>
          <w:p w14:paraId="6C1112A5" w14:textId="77777777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 xml:space="preserve">(Ort, Datum) </w:t>
            </w:r>
          </w:p>
        </w:tc>
        <w:tc>
          <w:tcPr>
            <w:tcW w:w="284" w:type="dxa"/>
          </w:tcPr>
          <w:p w14:paraId="66052E43" w14:textId="77777777" w:rsidR="00F21BE6" w:rsidRDefault="00F21BE6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auto"/>
            </w:tcBorders>
          </w:tcPr>
          <w:p w14:paraId="6FCCB6F3" w14:textId="77777777" w:rsidR="00F21BE6" w:rsidRDefault="001B1A68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 xml:space="preserve">(Unterschrift) </w:t>
            </w:r>
          </w:p>
        </w:tc>
      </w:tr>
    </w:tbl>
    <w:p w14:paraId="033E6729" w14:textId="77777777" w:rsidR="00F21BE6" w:rsidRDefault="00F21BE6">
      <w:pPr>
        <w:rPr>
          <w:rFonts w:ascii="Segoe UI" w:hAnsi="Segoe UI" w:cs="Segoe UI"/>
          <w:sz w:val="24"/>
          <w:szCs w:val="24"/>
        </w:rPr>
      </w:pPr>
    </w:p>
    <w:sectPr w:rsidR="00F21BE6"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A83CE" w14:textId="77777777" w:rsidR="00585950" w:rsidRDefault="00585950">
      <w:pPr>
        <w:spacing w:after="0" w:line="240" w:lineRule="auto"/>
      </w:pPr>
      <w:r>
        <w:separator/>
      </w:r>
    </w:p>
  </w:endnote>
  <w:endnote w:type="continuationSeparator" w:id="0">
    <w:p w14:paraId="72A2EFF7" w14:textId="77777777" w:rsidR="00585950" w:rsidRDefault="0058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50FDE" w14:textId="5F0F62D7" w:rsidR="00F21BE6" w:rsidRDefault="001B1A68">
    <w:pPr>
      <w:pStyle w:val="Fuzeile"/>
    </w:pPr>
    <w:r>
      <w:t>Juni 202</w:t>
    </w:r>
    <w:r w:rsidR="004529CF">
      <w:t>6</w:t>
    </w:r>
    <w:r>
      <w:t>, Version 1.0</w:t>
    </w:r>
    <w:r>
      <w:tab/>
    </w:r>
    <w:r>
      <w:tab/>
      <w:t xml:space="preserve">Seite </w:t>
    </w:r>
    <w:r>
      <w:rPr>
        <w:bCs/>
      </w:rPr>
      <w:fldChar w:fldCharType="begin"/>
    </w:r>
    <w:r>
      <w:rPr>
        <w:bCs/>
      </w:rPr>
      <w:instrText>PAGE  \* Arabic  \* MERGEFORMAT</w:instrText>
    </w:r>
    <w:r>
      <w:rPr>
        <w:bCs/>
      </w:rPr>
      <w:fldChar w:fldCharType="separate"/>
    </w:r>
    <w:r>
      <w:rPr>
        <w:bCs/>
      </w:rPr>
      <w:t>2</w:t>
    </w:r>
    <w:r>
      <w:rPr>
        <w:bCs/>
      </w:rPr>
      <w:fldChar w:fldCharType="end"/>
    </w:r>
    <w:r>
      <w:t xml:space="preserve"> von </w:t>
    </w:r>
    <w:r>
      <w:rPr>
        <w:bCs/>
      </w:rPr>
      <w:fldChar w:fldCharType="begin"/>
    </w:r>
    <w:r>
      <w:rPr>
        <w:bCs/>
      </w:rPr>
      <w:instrText>NUMPAGES  \* Arabic  \* MERGEFORMAT</w:instrText>
    </w:r>
    <w:r>
      <w:rPr>
        <w:bCs/>
      </w:rPr>
      <w:fldChar w:fldCharType="separate"/>
    </w:r>
    <w:r>
      <w:rPr>
        <w:bCs/>
      </w:rPr>
      <w:t>2</w:t>
    </w:r>
    <w:r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17898" w14:textId="77777777" w:rsidR="00585950" w:rsidRDefault="00585950">
      <w:pPr>
        <w:spacing w:after="0" w:line="240" w:lineRule="auto"/>
      </w:pPr>
      <w:r>
        <w:separator/>
      </w:r>
    </w:p>
  </w:footnote>
  <w:footnote w:type="continuationSeparator" w:id="0">
    <w:p w14:paraId="3DAB4BB3" w14:textId="77777777" w:rsidR="00585950" w:rsidRDefault="0058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09B66" w14:textId="77777777" w:rsidR="00F21BE6" w:rsidRDefault="001B1A68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77615E" wp14:editId="0BDF3A2E">
              <wp:simplePos x="0" y="0"/>
              <wp:positionH relativeFrom="page">
                <wp:posOffset>899795</wp:posOffset>
              </wp:positionH>
              <wp:positionV relativeFrom="page">
                <wp:posOffset>448945</wp:posOffset>
              </wp:positionV>
              <wp:extent cx="903600" cy="723600"/>
              <wp:effectExtent l="0" t="0" r="0" b="635"/>
              <wp:wrapNone/>
              <wp:docPr id="1" name="Grafik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2019-09-09 FITKO-Logo-01.pn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903600" cy="723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page;margin-left:70.85pt;mso-position-horizontal:absolute;mso-position-vertical-relative:page;margin-top:35.35pt;mso-position-vertical:absolute;width:71.15pt;height:56.98pt;mso-wrap-distance-left:9.00pt;mso-wrap-distance-top:0.00pt;mso-wrap-distance-right:9.00pt;mso-wrap-distance-bottom:0.00pt;z-index:1;" stroked="false">
              <v:imagedata r:id="rId2" o:title=""/>
              <o:lock v:ext="edit" rotation="t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ZDfhx3c/u5yM5P/4B4I5Tcg3QLYdw8J0TmENwSD8Co4k+wNP2atNIMuXb10hleq76dB3jXR7perx6xMIiCXY/g==" w:salt="3wWYU0h8h600P8xhjYMay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BE6"/>
    <w:rsid w:val="00140633"/>
    <w:rsid w:val="001B1A68"/>
    <w:rsid w:val="002B6CB0"/>
    <w:rsid w:val="003E1722"/>
    <w:rsid w:val="004529CF"/>
    <w:rsid w:val="00585950"/>
    <w:rsid w:val="005A5904"/>
    <w:rsid w:val="00947688"/>
    <w:rsid w:val="00B478E1"/>
    <w:rsid w:val="00C3017C"/>
    <w:rsid w:val="00DF71B5"/>
    <w:rsid w:val="00F21BE6"/>
    <w:rsid w:val="00F8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455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customStyle="1" w:styleId="FlietextmitAbsatzFITKO">
    <w:name w:val="Fließtext mit Absatz (FITKO)"/>
    <w:basedOn w:val="Standard"/>
    <w:qFormat/>
    <w:pPr>
      <w:spacing w:line="240" w:lineRule="auto"/>
      <w:jc w:val="both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TitelohneDeckblattFITKO">
    <w:name w:val="Titel (ohne Deckblatt) (FITKO)"/>
    <w:basedOn w:val="Standard"/>
    <w:next w:val="UntertitelohneDeckblattFITKO"/>
    <w:qFormat/>
    <w:pPr>
      <w:spacing w:after="0" w:line="240" w:lineRule="auto"/>
      <w:contextualSpacing/>
    </w:pPr>
    <w:rPr>
      <w:rFonts w:ascii="Segoe UI Semibold" w:hAnsi="Segoe UI Semibold"/>
      <w:sz w:val="28"/>
    </w:rPr>
  </w:style>
  <w:style w:type="paragraph" w:customStyle="1" w:styleId="UntertitelohneDeckblattFITKO">
    <w:name w:val="Untertitel (ohne Deckblatt) (FITKO)"/>
    <w:basedOn w:val="Standard"/>
    <w:next w:val="FlietextmitAbsatzFITKO"/>
    <w:qFormat/>
    <w:pPr>
      <w:spacing w:after="360" w:line="240" w:lineRule="auto"/>
      <w:contextualSpacing/>
    </w:pPr>
    <w:rPr>
      <w:color w:val="5B9BD5" w:themeColor="accent1"/>
      <w:sz w:val="26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customStyle="1" w:styleId="Tabellenraster1">
    <w:name w:val="Tabellenraster1"/>
    <w:pPr>
      <w:spacing w:after="0" w:line="240" w:lineRule="auto"/>
    </w:pPr>
    <w:rPr>
      <w:rFonts w:eastAsiaTheme="minorEastAsia"/>
      <w:sz w:val="20"/>
      <w:szCs w:val="18"/>
      <w:lang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eastAsia="de-DE" w:bidi="de-DE"/>
    </w:rPr>
  </w:style>
  <w:style w:type="character" w:customStyle="1" w:styleId="TextkrperZchn">
    <w:name w:val="Textkörper Zchn"/>
    <w:basedOn w:val="Absatz-Standardschriftart"/>
    <w:link w:val="Textkrper"/>
    <w:uiPriority w:val="1"/>
    <w:rPr>
      <w:rFonts w:ascii="Calibri" w:eastAsia="Calibri" w:hAnsi="Calibri" w:cs="Calibri"/>
      <w:sz w:val="20"/>
      <w:szCs w:val="20"/>
      <w:lang w:eastAsia="de-DE" w:bidi="de-D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EA0758021846388B8EF0F9E03F5F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1D9CE-74A7-4967-88BD-2BEF06061B86}"/>
      </w:docPartPr>
      <w:docPartBody>
        <w:p w:rsidR="003E5ADF" w:rsidRDefault="003E5ADF">
          <w:pPr>
            <w:pStyle w:val="6FEA0758021846388B8EF0F9E03F5FB7"/>
          </w:pPr>
          <w:r>
            <w:rPr>
              <w:rStyle w:val="Platzhaltertext"/>
            </w:rPr>
            <w:t>[Firma]</w:t>
          </w:r>
        </w:p>
      </w:docPartBody>
    </w:docPart>
    <w:docPart>
      <w:docPartPr>
        <w:name w:val="27F08C5614B9427DA784FE69452E97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5C4A02-1370-4353-B927-CA3718FB0F51}"/>
      </w:docPartPr>
      <w:docPartBody>
        <w:p w:rsidR="003E5ADF" w:rsidRDefault="003E5ADF">
          <w:r>
            <w:rPr>
              <w:rStyle w:val="Platzhaltertext"/>
            </w:rPr>
            <w:t>[Firma]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5004B" w:rsidRDefault="00C5004B">
      <w:pPr>
        <w:spacing w:after="0" w:line="240" w:lineRule="auto"/>
      </w:pPr>
      <w:r>
        <w:separator/>
      </w:r>
    </w:p>
  </w:endnote>
  <w:endnote w:type="continuationSeparator" w:id="0">
    <w:p w:rsidR="00C5004B" w:rsidRDefault="00C5004B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5004B" w:rsidRDefault="00C5004B">
      <w:pPr>
        <w:spacing w:after="0" w:line="240" w:lineRule="auto"/>
      </w:pPr>
      <w:r>
        <w:separator/>
      </w:r>
    </w:p>
  </w:footnote>
  <w:footnote w:type="continuationSeparator" w:id="0">
    <w:p w:rsidR="00C5004B" w:rsidRDefault="00C5004B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ADF"/>
    <w:rsid w:val="00140633"/>
    <w:rsid w:val="002B4847"/>
    <w:rsid w:val="002B6CB0"/>
    <w:rsid w:val="003E1722"/>
    <w:rsid w:val="003E5ADF"/>
    <w:rsid w:val="005A5904"/>
    <w:rsid w:val="00C5004B"/>
    <w:rsid w:val="00DF71B5"/>
    <w:rsid w:val="00E2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156082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467886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sid w:val="002B4847"/>
    <w:rPr>
      <w:color w:val="808080"/>
    </w:rPr>
  </w:style>
  <w:style w:type="paragraph" w:customStyle="1" w:styleId="6FEA0758021846388B8EF0F9E03F5FB7">
    <w:name w:val="6FEA0758021846388B8EF0F9E03F5F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908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2026-06-02T15:18:00Z</dcterms:created>
  <dcterms:modified xsi:type="dcterms:W3CDTF">2026-06-02T15:18:00Z</dcterms:modified>
</cp:coreProperties>
</file>